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1A" w:rsidRDefault="009E5B1A" w:rsidP="009E5B1A">
      <w:pPr>
        <w:pStyle w:val="aa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p w:rsidR="00935B1A" w:rsidRPr="00070F54" w:rsidRDefault="00935B1A" w:rsidP="000669F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F54">
        <w:rPr>
          <w:rFonts w:ascii="Times New Roman" w:hAnsi="Times New Roman" w:cs="Times New Roman"/>
          <w:b/>
          <w:bCs/>
          <w:sz w:val="28"/>
          <w:szCs w:val="28"/>
        </w:rPr>
        <w:t>Российская Автомобильная Федерация</w:t>
      </w:r>
    </w:p>
    <w:p w:rsidR="00935B1A" w:rsidRPr="00070F54" w:rsidRDefault="00935B1A" w:rsidP="000669F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по делам молодежи и</w:t>
      </w:r>
      <w:r w:rsidRPr="00070F54">
        <w:rPr>
          <w:rFonts w:ascii="Times New Roman" w:hAnsi="Times New Roman" w:cs="Times New Roman"/>
          <w:b/>
          <w:bCs/>
          <w:sz w:val="28"/>
          <w:szCs w:val="28"/>
        </w:rPr>
        <w:t xml:space="preserve"> спорту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2172">
        <w:rPr>
          <w:rFonts w:ascii="Times New Roman" w:hAnsi="Times New Roman" w:cs="Times New Roman"/>
          <w:b/>
          <w:bCs/>
          <w:sz w:val="28"/>
          <w:szCs w:val="28"/>
        </w:rPr>
        <w:t>Чеченской Республики</w:t>
      </w:r>
    </w:p>
    <w:p w:rsidR="00935B1A" w:rsidRPr="00070F54" w:rsidRDefault="00935B1A" w:rsidP="000669FC">
      <w:pPr>
        <w:pStyle w:val="aa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070F54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Федерация автомобильного спорта </w:t>
      </w:r>
      <w:r w:rsidR="00832172">
        <w:rPr>
          <w:rFonts w:ascii="Times New Roman" w:hAnsi="Times New Roman" w:cs="Times New Roman"/>
          <w:b/>
          <w:bCs/>
          <w:sz w:val="28"/>
          <w:szCs w:val="28"/>
        </w:rPr>
        <w:t>Чеченской Республики</w:t>
      </w:r>
    </w:p>
    <w:p w:rsidR="00935B1A" w:rsidRPr="00070F54" w:rsidRDefault="00935B1A" w:rsidP="000669FC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:rsidR="00935B1A" w:rsidRPr="00070F54" w:rsidRDefault="00676B02" w:rsidP="000669FC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2AE99B8A" wp14:editId="5F00D82B">
            <wp:simplePos x="0" y="0"/>
            <wp:positionH relativeFrom="column">
              <wp:posOffset>5474335</wp:posOffset>
            </wp:positionH>
            <wp:positionV relativeFrom="paragraph">
              <wp:posOffset>51435</wp:posOffset>
            </wp:positionV>
            <wp:extent cx="1340485" cy="11099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2FF67BD6" wp14:editId="1DF98767">
            <wp:simplePos x="0" y="0"/>
            <wp:positionH relativeFrom="column">
              <wp:posOffset>-19050</wp:posOffset>
            </wp:positionH>
            <wp:positionV relativeFrom="paragraph">
              <wp:posOffset>89535</wp:posOffset>
            </wp:positionV>
            <wp:extent cx="955040" cy="9759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4FE" w:rsidRPr="002E14A3" w:rsidRDefault="009404FE" w:rsidP="00A6142F">
      <w:pPr>
        <w:pStyle w:val="aa"/>
        <w:rPr>
          <w:sz w:val="20"/>
          <w:szCs w:val="20"/>
        </w:rPr>
      </w:pPr>
    </w:p>
    <w:p w:rsidR="00935B1A" w:rsidRDefault="00935B1A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A6142F" w:rsidRDefault="00A6142F" w:rsidP="00970486">
      <w:pPr>
        <w:pStyle w:val="aa"/>
        <w:rPr>
          <w:sz w:val="20"/>
          <w:szCs w:val="20"/>
        </w:rPr>
      </w:pPr>
    </w:p>
    <w:p w:rsidR="00B66885" w:rsidRPr="002E14A3" w:rsidRDefault="00B66885" w:rsidP="00970486">
      <w:pPr>
        <w:pStyle w:val="aa"/>
        <w:rPr>
          <w:sz w:val="20"/>
          <w:szCs w:val="20"/>
        </w:rPr>
      </w:pPr>
    </w:p>
    <w:p w:rsidR="00935B1A" w:rsidRPr="002E14A3" w:rsidRDefault="00935B1A" w:rsidP="00970486">
      <w:pPr>
        <w:pStyle w:val="aa"/>
      </w:pPr>
    </w:p>
    <w:p w:rsidR="00935B1A" w:rsidRPr="00070F54" w:rsidRDefault="00935B1A" w:rsidP="000669F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35B1A" w:rsidRPr="00070F54" w:rsidRDefault="00935B1A" w:rsidP="000669F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35B1A" w:rsidRPr="00352A72" w:rsidRDefault="00935B1A" w:rsidP="000669FC">
      <w:pPr>
        <w:pStyle w:val="aa"/>
        <w:jc w:val="center"/>
        <w:rPr>
          <w:rFonts w:ascii="ft40" w:hAnsi="ft40" w:cs="Times New Roman"/>
          <w:b/>
          <w:bCs/>
          <w:sz w:val="52"/>
          <w:szCs w:val="52"/>
        </w:rPr>
      </w:pPr>
      <w:r w:rsidRPr="00352A72">
        <w:rPr>
          <w:rFonts w:ascii="ft40" w:hAnsi="ft40" w:cs="Times New Roman"/>
          <w:b/>
          <w:bCs/>
          <w:sz w:val="40"/>
          <w:szCs w:val="40"/>
        </w:rPr>
        <w:t>Автомобильные кольцевые гонки</w:t>
      </w:r>
    </w:p>
    <w:p w:rsidR="00935B1A" w:rsidRPr="00352A72" w:rsidRDefault="00935B1A" w:rsidP="00D04452">
      <w:pPr>
        <w:pStyle w:val="aa"/>
        <w:jc w:val="center"/>
        <w:rPr>
          <w:rFonts w:ascii="ft40" w:hAnsi="ft40" w:cs="Times New Roman"/>
          <w:b/>
          <w:bCs/>
          <w:sz w:val="48"/>
          <w:szCs w:val="48"/>
        </w:rPr>
      </w:pPr>
      <w:r w:rsidRPr="00352A72">
        <w:rPr>
          <w:rFonts w:ascii="ft40" w:hAnsi="ft40" w:cs="Times New Roman"/>
          <w:b/>
          <w:bCs/>
          <w:sz w:val="48"/>
          <w:szCs w:val="48"/>
        </w:rPr>
        <w:t>«</w:t>
      </w:r>
      <w:r w:rsidR="00D04452" w:rsidRPr="00352A72">
        <w:rPr>
          <w:rFonts w:ascii="ft40" w:hAnsi="ft40" w:cs="Times New Roman"/>
          <w:b/>
          <w:bCs/>
          <w:sz w:val="48"/>
          <w:szCs w:val="48"/>
          <w:lang w:val="en-US"/>
        </w:rPr>
        <w:t>AKHMAT</w:t>
      </w:r>
      <w:r w:rsidR="009404FE" w:rsidRPr="00352A72">
        <w:rPr>
          <w:rFonts w:ascii="ft40" w:hAnsi="ft40" w:cs="Times New Roman"/>
          <w:b/>
          <w:bCs/>
          <w:sz w:val="48"/>
          <w:szCs w:val="48"/>
        </w:rPr>
        <w:t xml:space="preserve"> </w:t>
      </w:r>
      <w:r w:rsidR="00D04452" w:rsidRPr="00352A72">
        <w:rPr>
          <w:rFonts w:ascii="ft40" w:hAnsi="ft40" w:cs="Times New Roman"/>
          <w:b/>
          <w:bCs/>
          <w:sz w:val="48"/>
          <w:szCs w:val="48"/>
        </w:rPr>
        <w:t xml:space="preserve"> </w:t>
      </w:r>
      <w:r w:rsidR="00D04452" w:rsidRPr="00352A72">
        <w:rPr>
          <w:rFonts w:ascii="ft40" w:hAnsi="ft40" w:cs="Times New Roman"/>
          <w:b/>
          <w:bCs/>
          <w:sz w:val="48"/>
          <w:szCs w:val="48"/>
          <w:lang w:val="en-US"/>
        </w:rPr>
        <w:t>RACE</w:t>
      </w:r>
      <w:r w:rsidR="00414984">
        <w:rPr>
          <w:rFonts w:ascii="ft40" w:hAnsi="ft40" w:cs="Times New Roman"/>
          <w:b/>
          <w:bCs/>
          <w:sz w:val="48"/>
          <w:szCs w:val="48"/>
        </w:rPr>
        <w:t xml:space="preserve"> 2018</w:t>
      </w:r>
      <w:r w:rsidRPr="00352A72">
        <w:rPr>
          <w:rFonts w:ascii="ft40" w:hAnsi="ft40" w:cs="Times New Roman"/>
          <w:b/>
          <w:bCs/>
          <w:sz w:val="48"/>
          <w:szCs w:val="48"/>
        </w:rPr>
        <w:t>»</w:t>
      </w:r>
    </w:p>
    <w:p w:rsidR="00AC1222" w:rsidRPr="00352A72" w:rsidRDefault="00D04452" w:rsidP="009E5B1A">
      <w:pPr>
        <w:pStyle w:val="aa"/>
        <w:jc w:val="center"/>
        <w:rPr>
          <w:rFonts w:ascii="ft40" w:hAnsi="ft40" w:cs="Times New Roman"/>
          <w:b/>
          <w:bCs/>
          <w:sz w:val="28"/>
          <w:szCs w:val="28"/>
        </w:rPr>
      </w:pPr>
      <w:r w:rsidRPr="00352A72">
        <w:rPr>
          <w:rFonts w:ascii="ft40" w:hAnsi="ft40" w:cs="Times New Roman"/>
          <w:bCs/>
          <w:sz w:val="28"/>
          <w:szCs w:val="28"/>
        </w:rPr>
        <w:t>(</w:t>
      </w:r>
      <w:r w:rsidR="00A72109" w:rsidRPr="00352A72">
        <w:rPr>
          <w:rFonts w:ascii="ft40" w:hAnsi="ft40" w:cs="Times New Roman"/>
          <w:bCs/>
          <w:sz w:val="28"/>
          <w:szCs w:val="28"/>
        </w:rPr>
        <w:t>Открытый</w:t>
      </w:r>
      <w:r w:rsidR="00A72109" w:rsidRPr="00352A72">
        <w:rPr>
          <w:rFonts w:ascii="ft40" w:hAnsi="ft40" w:cs="Times New Roman"/>
          <w:b/>
          <w:bCs/>
          <w:sz w:val="28"/>
          <w:szCs w:val="28"/>
        </w:rPr>
        <w:t xml:space="preserve"> </w:t>
      </w:r>
      <w:r w:rsidRPr="00352A72">
        <w:rPr>
          <w:rFonts w:ascii="ft40" w:hAnsi="ft40" w:cs="Times New Roman"/>
          <w:bCs/>
          <w:sz w:val="28"/>
          <w:szCs w:val="28"/>
        </w:rPr>
        <w:t>Кубок Чеченской Республики по автомобильным кольцевым гонкам)</w:t>
      </w:r>
    </w:p>
    <w:p w:rsidR="00AC1222" w:rsidRPr="009E5B1A" w:rsidRDefault="00AC1222" w:rsidP="000669F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3A3A" w:rsidRPr="00EB3A3A" w:rsidRDefault="00EB3A3A" w:rsidP="000669FC">
      <w:pPr>
        <w:autoSpaceDE w:val="0"/>
        <w:autoSpaceDN w:val="0"/>
        <w:adjustRightInd w:val="0"/>
        <w:jc w:val="center"/>
        <w:rPr>
          <w:rFonts w:ascii="ft40" w:hAnsi="ft40" w:cs="Times New Roman"/>
          <w:b/>
          <w:bCs/>
          <w:sz w:val="36"/>
          <w:szCs w:val="36"/>
        </w:rPr>
      </w:pPr>
      <w:r>
        <w:rPr>
          <w:rFonts w:ascii="ft40" w:hAnsi="ft40" w:cs="Times New Roman"/>
          <w:b/>
          <w:bCs/>
          <w:sz w:val="36"/>
          <w:szCs w:val="36"/>
        </w:rPr>
        <w:t>Положение</w:t>
      </w:r>
    </w:p>
    <w:p w:rsidR="00935B1A" w:rsidRPr="00352A72" w:rsidRDefault="00EB3A3A" w:rsidP="000669FC">
      <w:pPr>
        <w:autoSpaceDE w:val="0"/>
        <w:autoSpaceDN w:val="0"/>
        <w:adjustRightInd w:val="0"/>
        <w:jc w:val="center"/>
        <w:rPr>
          <w:rFonts w:ascii="ft40" w:hAnsi="ft40" w:cs="Times New Roman"/>
          <w:b/>
          <w:bCs/>
          <w:sz w:val="36"/>
          <w:szCs w:val="36"/>
        </w:rPr>
      </w:pPr>
      <w:r w:rsidRPr="00C44E8A">
        <w:rPr>
          <w:rFonts w:ascii="ft40" w:hAnsi="ft40" w:cs="Times New Roman"/>
          <w:b/>
          <w:bCs/>
          <w:sz w:val="36"/>
          <w:szCs w:val="36"/>
        </w:rPr>
        <w:t>(</w:t>
      </w:r>
      <w:r>
        <w:rPr>
          <w:rFonts w:ascii="ft40" w:hAnsi="ft40" w:cs="Times New Roman"/>
          <w:b/>
          <w:bCs/>
          <w:sz w:val="36"/>
          <w:szCs w:val="36"/>
        </w:rPr>
        <w:t>Проект</w:t>
      </w:r>
      <w:r w:rsidRPr="00C44E8A">
        <w:rPr>
          <w:rFonts w:ascii="ft40" w:hAnsi="ft40" w:cs="Times New Roman"/>
          <w:b/>
          <w:bCs/>
          <w:sz w:val="36"/>
          <w:szCs w:val="36"/>
        </w:rPr>
        <w:t>)</w:t>
      </w:r>
      <w:r w:rsidR="004134E5" w:rsidRPr="00352A72">
        <w:rPr>
          <w:rFonts w:ascii="ft40" w:hAnsi="ft40" w:cs="Times New Roman"/>
          <w:b/>
          <w:bCs/>
          <w:sz w:val="36"/>
          <w:szCs w:val="36"/>
        </w:rPr>
        <w:t xml:space="preserve"> </w:t>
      </w:r>
    </w:p>
    <w:p w:rsidR="00935B1A" w:rsidRPr="00A751CB" w:rsidRDefault="00935B1A" w:rsidP="000669FC">
      <w:pPr>
        <w:autoSpaceDE w:val="0"/>
        <w:autoSpaceDN w:val="0"/>
        <w:adjustRightInd w:val="0"/>
        <w:jc w:val="center"/>
        <w:rPr>
          <w:rFonts w:ascii="ft40" w:hAnsi="ft40" w:cs="Times New Roman"/>
          <w:b/>
          <w:bCs/>
          <w:caps/>
          <w:sz w:val="36"/>
          <w:szCs w:val="36"/>
        </w:rPr>
      </w:pPr>
    </w:p>
    <w:p w:rsidR="006F4B0C" w:rsidRPr="00A751CB" w:rsidRDefault="006F4B0C" w:rsidP="000669FC">
      <w:pPr>
        <w:autoSpaceDE w:val="0"/>
        <w:autoSpaceDN w:val="0"/>
        <w:adjustRightInd w:val="0"/>
        <w:jc w:val="center"/>
        <w:rPr>
          <w:rFonts w:ascii="ft40" w:hAnsi="ft40" w:cs="Times New Roman"/>
          <w:b/>
          <w:bCs/>
          <w:sz w:val="28"/>
          <w:szCs w:val="28"/>
        </w:rPr>
      </w:pPr>
    </w:p>
    <w:p w:rsidR="00935B1A" w:rsidRPr="00352A72" w:rsidRDefault="00935B1A" w:rsidP="000669FC">
      <w:pPr>
        <w:autoSpaceDE w:val="0"/>
        <w:autoSpaceDN w:val="0"/>
        <w:adjustRightInd w:val="0"/>
        <w:jc w:val="center"/>
        <w:rPr>
          <w:rFonts w:ascii="ft40" w:hAnsi="ft40" w:cs="Times New Roman"/>
          <w:bCs/>
          <w:sz w:val="28"/>
          <w:szCs w:val="28"/>
        </w:rPr>
      </w:pPr>
      <w:r w:rsidRPr="00352A72">
        <w:rPr>
          <w:rFonts w:ascii="ft40" w:hAnsi="ft40" w:cs="Times New Roman"/>
          <w:bCs/>
          <w:sz w:val="28"/>
          <w:szCs w:val="28"/>
        </w:rPr>
        <w:t xml:space="preserve">(Организовано в соответствии с Положением о всероссийских соревнованиях </w:t>
      </w:r>
      <w:r w:rsidR="00414984">
        <w:rPr>
          <w:rFonts w:ascii="ft40" w:hAnsi="ft40" w:cs="Times New Roman"/>
          <w:bCs/>
          <w:sz w:val="28"/>
          <w:szCs w:val="28"/>
        </w:rPr>
        <w:t>по автомобильному спорту на 2018</w:t>
      </w:r>
      <w:r w:rsidRPr="00352A72">
        <w:rPr>
          <w:rFonts w:ascii="ft40" w:hAnsi="ft40" w:cs="Times New Roman"/>
          <w:bCs/>
          <w:sz w:val="28"/>
          <w:szCs w:val="28"/>
        </w:rPr>
        <w:t xml:space="preserve"> год</w:t>
      </w:r>
      <w:r w:rsidR="00C44E8A">
        <w:rPr>
          <w:rFonts w:ascii="ft40" w:hAnsi="ft40" w:cs="Times New Roman"/>
          <w:bCs/>
          <w:sz w:val="28"/>
          <w:szCs w:val="28"/>
        </w:rPr>
        <w:t xml:space="preserve"> и спортивным кодексом РАФ</w:t>
      </w:r>
      <w:r w:rsidRPr="00352A72">
        <w:rPr>
          <w:rFonts w:ascii="ft40" w:hAnsi="ft40" w:cs="Times New Roman"/>
          <w:bCs/>
          <w:sz w:val="28"/>
          <w:szCs w:val="28"/>
        </w:rPr>
        <w:t>)</w:t>
      </w:r>
    </w:p>
    <w:p w:rsidR="00935B1A" w:rsidRPr="00070F54" w:rsidRDefault="00935B1A" w:rsidP="00BC561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935B1A" w:rsidRPr="00070F54" w:rsidRDefault="00935B1A" w:rsidP="000669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935B1A" w:rsidRDefault="00935B1A" w:rsidP="000669FC">
      <w:pPr>
        <w:rPr>
          <w:rFonts w:ascii="Times New Roman" w:hAnsi="Times New Roman" w:cs="Times New Roman"/>
          <w:sz w:val="16"/>
          <w:szCs w:val="16"/>
        </w:rPr>
      </w:pPr>
    </w:p>
    <w:p w:rsidR="00414984" w:rsidRDefault="00414984" w:rsidP="000669FC">
      <w:pPr>
        <w:rPr>
          <w:rFonts w:ascii="Times New Roman" w:hAnsi="Times New Roman" w:cs="Times New Roman"/>
          <w:sz w:val="16"/>
          <w:szCs w:val="16"/>
        </w:rPr>
      </w:pPr>
    </w:p>
    <w:p w:rsidR="00414984" w:rsidRDefault="00414984" w:rsidP="000669FC">
      <w:pPr>
        <w:rPr>
          <w:rFonts w:ascii="Times New Roman" w:hAnsi="Times New Roman" w:cs="Times New Roman"/>
          <w:sz w:val="16"/>
          <w:szCs w:val="16"/>
        </w:rPr>
      </w:pPr>
    </w:p>
    <w:p w:rsidR="00414984" w:rsidRPr="00070F54" w:rsidRDefault="00414984" w:rsidP="000669FC">
      <w:pPr>
        <w:rPr>
          <w:rFonts w:ascii="Times New Roman" w:hAnsi="Times New Roman" w:cs="Times New Roman"/>
          <w:sz w:val="16"/>
          <w:szCs w:val="16"/>
        </w:rPr>
      </w:pPr>
    </w:p>
    <w:p w:rsidR="00935B1A" w:rsidRPr="00070F54" w:rsidRDefault="00935B1A" w:rsidP="000669FC">
      <w:pPr>
        <w:rPr>
          <w:rFonts w:ascii="Times New Roman" w:hAnsi="Times New Roman" w:cs="Times New Roman"/>
          <w:sz w:val="16"/>
          <w:szCs w:val="16"/>
        </w:rPr>
      </w:pPr>
    </w:p>
    <w:p w:rsidR="00D04452" w:rsidRDefault="00D04452" w:rsidP="000669FC">
      <w:pPr>
        <w:tabs>
          <w:tab w:val="left" w:pos="4074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BC5614" w:rsidRPr="00083AE0" w:rsidRDefault="00C44E8A" w:rsidP="000669FC">
      <w:pPr>
        <w:tabs>
          <w:tab w:val="left" w:pos="4074"/>
        </w:tabs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lastRenderedPageBreak/>
        <w:t>г</w:t>
      </w:r>
      <w:proofErr w:type="gramStart"/>
      <w:r>
        <w:rPr>
          <w:rFonts w:ascii="Times New Roman" w:hAnsi="Times New Roman" w:cs="Times New Roman"/>
          <w:sz w:val="16"/>
          <w:szCs w:val="16"/>
        </w:rPr>
        <w:t>.Г</w:t>
      </w:r>
      <w:proofErr w:type="gramEnd"/>
      <w:r>
        <w:rPr>
          <w:rFonts w:ascii="Times New Roman" w:hAnsi="Times New Roman" w:cs="Times New Roman"/>
          <w:sz w:val="16"/>
          <w:szCs w:val="16"/>
        </w:rPr>
        <w:t>розный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2018 г.</w:t>
      </w:r>
    </w:p>
    <w:p w:rsidR="009E5B1A" w:rsidRPr="00083AE0" w:rsidRDefault="009E5B1A" w:rsidP="000669FC">
      <w:pPr>
        <w:tabs>
          <w:tab w:val="left" w:pos="4074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935B1A" w:rsidRPr="002D708E" w:rsidRDefault="00935B1A" w:rsidP="00832172">
      <w:pPr>
        <w:pStyle w:val="aa"/>
        <w:jc w:val="center"/>
        <w:rPr>
          <w:rFonts w:ascii="Times New Roman" w:eastAsia="Arial-BoldMT" w:hAnsi="Times New Roman"/>
          <w:b/>
          <w:bCs/>
          <w:sz w:val="24"/>
          <w:szCs w:val="28"/>
        </w:rPr>
      </w:pPr>
      <w:r w:rsidRPr="002D708E">
        <w:rPr>
          <w:rFonts w:ascii="Times New Roman" w:eastAsia="Arial-BoldMT" w:hAnsi="Times New Roman" w:cs="Times New Roman"/>
          <w:b/>
          <w:bCs/>
          <w:sz w:val="24"/>
          <w:szCs w:val="28"/>
        </w:rPr>
        <w:t xml:space="preserve">ПОЛОЖЕНИЕ (РЕГЛАМЕНТ) </w:t>
      </w:r>
      <w:r w:rsidR="00832172" w:rsidRPr="002D708E">
        <w:rPr>
          <w:rFonts w:ascii="Times New Roman" w:hAnsi="Times New Roman" w:cs="Times New Roman"/>
          <w:bCs/>
          <w:sz w:val="24"/>
          <w:szCs w:val="48"/>
        </w:rPr>
        <w:t xml:space="preserve">ОТКРЫТОГО </w:t>
      </w:r>
      <w:r w:rsidR="007B50AC" w:rsidRPr="002D708E">
        <w:rPr>
          <w:rFonts w:ascii="Times New Roman" w:hAnsi="Times New Roman" w:cs="Times New Roman"/>
          <w:bCs/>
          <w:sz w:val="24"/>
          <w:szCs w:val="48"/>
        </w:rPr>
        <w:t>КУБКА</w:t>
      </w:r>
      <w:r w:rsidR="00832172" w:rsidRPr="002D708E">
        <w:rPr>
          <w:rFonts w:ascii="Times New Roman" w:hAnsi="Times New Roman" w:cs="Times New Roman"/>
          <w:bCs/>
          <w:sz w:val="24"/>
          <w:szCs w:val="48"/>
        </w:rPr>
        <w:t xml:space="preserve"> ЧЕЧЕНСКОЙ РЕСПУБЛИКИ</w:t>
      </w:r>
      <w:r w:rsidRPr="002D708E">
        <w:rPr>
          <w:rFonts w:ascii="Times New Roman" w:eastAsia="Arial-BoldMT" w:hAnsi="Times New Roman" w:cs="Times New Roman"/>
          <w:b/>
          <w:bCs/>
          <w:sz w:val="24"/>
          <w:szCs w:val="28"/>
        </w:rPr>
        <w:t xml:space="preserve"> ПО АВТОМОБИЛЬНЫМ КОЛЬЦЕВЫМ ГОНКАМ.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/>
          <w:bCs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1. Введение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2. Цели и задачи проведения Официальных соревнований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3. Права на проведение соревнований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4. Структура и календарь соревнований</w:t>
      </w:r>
    </w:p>
    <w:p w:rsidR="00935B1A" w:rsidRPr="002D708E" w:rsidRDefault="00414984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>
        <w:rPr>
          <w:rFonts w:ascii="Times New Roman" w:eastAsia="Arial-BoldMT" w:hAnsi="Times New Roman" w:cs="Times New Roman"/>
          <w:b/>
          <w:bCs/>
          <w:sz w:val="18"/>
          <w:szCs w:val="20"/>
        </w:rPr>
        <w:t>5. Трасса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6. Обеспечение мер безопасности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7. Официальные лица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8. Требования к Участникам, Водителям и </w:t>
      </w:r>
      <w:r w:rsidR="00931D4E">
        <w:rPr>
          <w:rFonts w:ascii="Times New Roman" w:eastAsia="Arial-BoldMT" w:hAnsi="Times New Roman" w:cs="Times New Roman"/>
          <w:b/>
          <w:bCs/>
          <w:sz w:val="18"/>
          <w:szCs w:val="20"/>
        </w:rPr>
        <w:t>Экипажам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9. Допускаемые автомобили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 Условия проведения соревнований. Классификация. Определение результатов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11. Награждение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12. Протесты и апелляции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13. Аккредитация средств массовой информации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/>
          <w:bCs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1. ВВЕДЕНИЕ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1.1. </w:t>
      </w:r>
      <w:r w:rsidRPr="002D708E">
        <w:rPr>
          <w:rFonts w:ascii="Times New Roman" w:hAnsi="Times New Roman" w:cs="Times New Roman"/>
          <w:sz w:val="18"/>
          <w:szCs w:val="20"/>
        </w:rPr>
        <w:t xml:space="preserve">Настоящий Регламент составлен на основании Положения о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всероссийских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proofErr w:type="gramStart"/>
      <w:r w:rsidRPr="002D708E">
        <w:rPr>
          <w:rFonts w:ascii="Times New Roman" w:hAnsi="Times New Roman" w:cs="Times New Roman"/>
          <w:sz w:val="18"/>
          <w:szCs w:val="20"/>
        </w:rPr>
        <w:t>соревновани</w:t>
      </w:r>
      <w:r w:rsidR="00414984">
        <w:rPr>
          <w:rFonts w:ascii="Times New Roman" w:hAnsi="Times New Roman" w:cs="Times New Roman"/>
          <w:sz w:val="18"/>
          <w:szCs w:val="20"/>
        </w:rPr>
        <w:t>ях</w:t>
      </w:r>
      <w:proofErr w:type="gramEnd"/>
      <w:r w:rsidR="00414984">
        <w:rPr>
          <w:rFonts w:ascii="Times New Roman" w:hAnsi="Times New Roman" w:cs="Times New Roman"/>
          <w:sz w:val="18"/>
          <w:szCs w:val="20"/>
        </w:rPr>
        <w:t xml:space="preserve"> по автомобильному спорту 2018</w:t>
      </w:r>
      <w:r w:rsidRPr="002D708E">
        <w:rPr>
          <w:rFonts w:ascii="Times New Roman" w:hAnsi="Times New Roman" w:cs="Times New Roman"/>
          <w:sz w:val="18"/>
          <w:szCs w:val="20"/>
        </w:rPr>
        <w:t xml:space="preserve"> года и определяет порядок организации и проведения </w:t>
      </w:r>
      <w:r w:rsidR="00832172" w:rsidRPr="002D708E">
        <w:rPr>
          <w:rFonts w:ascii="Times New Roman" w:hAnsi="Times New Roman" w:cs="Times New Roman"/>
          <w:bCs/>
          <w:sz w:val="18"/>
          <w:szCs w:val="48"/>
        </w:rPr>
        <w:t xml:space="preserve">Открытого </w:t>
      </w:r>
      <w:r w:rsidR="007B50AC" w:rsidRPr="002D708E">
        <w:rPr>
          <w:rFonts w:ascii="Times New Roman" w:hAnsi="Times New Roman" w:cs="Times New Roman"/>
          <w:bCs/>
          <w:sz w:val="18"/>
          <w:szCs w:val="48"/>
        </w:rPr>
        <w:t>Кубка</w:t>
      </w:r>
      <w:r w:rsidR="00832172" w:rsidRPr="002D708E">
        <w:rPr>
          <w:rFonts w:ascii="Times New Roman" w:hAnsi="Times New Roman" w:cs="Times New Roman"/>
          <w:bCs/>
          <w:sz w:val="18"/>
          <w:szCs w:val="48"/>
        </w:rPr>
        <w:t xml:space="preserve"> Чеченской Республики</w:t>
      </w:r>
      <w:r w:rsidR="00414984">
        <w:rPr>
          <w:rFonts w:ascii="Times New Roman" w:hAnsi="Times New Roman" w:cs="Times New Roman"/>
          <w:sz w:val="18"/>
          <w:szCs w:val="20"/>
        </w:rPr>
        <w:t xml:space="preserve"> на 2018</w:t>
      </w:r>
      <w:r w:rsidRPr="002D708E">
        <w:rPr>
          <w:rFonts w:ascii="Times New Roman" w:hAnsi="Times New Roman" w:cs="Times New Roman"/>
          <w:sz w:val="18"/>
          <w:szCs w:val="20"/>
        </w:rPr>
        <w:t xml:space="preserve"> год по кольцевым гонкам в дисциплинах автоспорта, включённых во Всероссийский реестр видов спорта (ВРВС).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1.2. </w:t>
      </w:r>
      <w:r w:rsidRPr="002D708E">
        <w:rPr>
          <w:rFonts w:ascii="Times New Roman" w:hAnsi="Times New Roman" w:cs="Times New Roman"/>
          <w:sz w:val="18"/>
          <w:szCs w:val="20"/>
        </w:rPr>
        <w:t xml:space="preserve">Нормативными документами организации и проведения </w:t>
      </w:r>
      <w:r w:rsidR="008F3273" w:rsidRPr="002D708E">
        <w:rPr>
          <w:rFonts w:ascii="Times New Roman" w:hAnsi="Times New Roman" w:cs="Times New Roman"/>
          <w:sz w:val="18"/>
          <w:szCs w:val="20"/>
        </w:rPr>
        <w:t>Кубка</w:t>
      </w:r>
      <w:r w:rsidRPr="002D708E">
        <w:rPr>
          <w:rFonts w:ascii="Times New Roman" w:hAnsi="Times New Roman" w:cs="Times New Roman"/>
          <w:sz w:val="18"/>
          <w:szCs w:val="20"/>
        </w:rPr>
        <w:t xml:space="preserve"> являются: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Единая Всероссийская спортивная классификация (ЕВСК);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Всероссийский реестр видов спорта (ВРВС);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Спортивный Кодекс РАФ (СК РАФ) и Приложения к нему;</w:t>
      </w:r>
    </w:p>
    <w:p w:rsidR="00935B1A" w:rsidRPr="002D708E" w:rsidRDefault="00935B1A" w:rsidP="00AA72D5">
      <w:pPr>
        <w:pStyle w:val="Default"/>
        <w:rPr>
          <w:color w:val="auto"/>
          <w:sz w:val="18"/>
          <w:szCs w:val="20"/>
        </w:rPr>
      </w:pPr>
      <w:r w:rsidRPr="002D708E">
        <w:rPr>
          <w:color w:val="auto"/>
          <w:sz w:val="18"/>
          <w:szCs w:val="20"/>
        </w:rPr>
        <w:t xml:space="preserve">• </w:t>
      </w:r>
      <w:r w:rsidRPr="002D708E">
        <w:rPr>
          <w:rFonts w:ascii="Times New Roman" w:hAnsi="Times New Roman" w:cs="Times New Roman"/>
          <w:color w:val="auto"/>
          <w:sz w:val="18"/>
          <w:szCs w:val="20"/>
        </w:rPr>
        <w:t>Общие принципы организации и проведения ч</w:t>
      </w:r>
      <w:r w:rsidR="002F70A1">
        <w:rPr>
          <w:rFonts w:ascii="Times New Roman" w:hAnsi="Times New Roman" w:cs="Times New Roman"/>
          <w:color w:val="auto"/>
          <w:sz w:val="18"/>
          <w:szCs w:val="20"/>
        </w:rPr>
        <w:t>емпионатов, первенств и кубков Р</w:t>
      </w:r>
      <w:r w:rsidRPr="002D708E">
        <w:rPr>
          <w:rFonts w:ascii="Times New Roman" w:hAnsi="Times New Roman" w:cs="Times New Roman"/>
          <w:color w:val="auto"/>
          <w:sz w:val="18"/>
          <w:szCs w:val="20"/>
        </w:rPr>
        <w:t>оссии, чемпионатов, первенств и кубков субъектов, чемпионатов, кубков, трофеев и серий РАФ, а также международных соревнований, проводимых на территории Российской Федерации</w:t>
      </w:r>
      <w:r w:rsidRPr="002D708E">
        <w:rPr>
          <w:color w:val="auto"/>
          <w:sz w:val="18"/>
          <w:szCs w:val="20"/>
        </w:rPr>
        <w:t xml:space="preserve"> </w:t>
      </w:r>
    </w:p>
    <w:p w:rsidR="00935B1A" w:rsidRPr="002D708E" w:rsidRDefault="00935B1A" w:rsidP="00AA72D5">
      <w:pPr>
        <w:spacing w:after="0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(Общие принципы);</w:t>
      </w:r>
    </w:p>
    <w:p w:rsidR="00935B1A" w:rsidRPr="002D708E" w:rsidRDefault="00935B1A" w:rsidP="00AA7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Правила организации и проведения автомобильных кольцевых гонок (Правила);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Классификация и Технические Требования к автомобилям, участвующим в спортивных соревнованиях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(</w:t>
      </w:r>
      <w:proofErr w:type="spellStart"/>
      <w:r w:rsidRPr="002D708E">
        <w:rPr>
          <w:rFonts w:ascii="Times New Roman" w:hAnsi="Times New Roman" w:cs="Times New Roman"/>
          <w:sz w:val="18"/>
          <w:szCs w:val="20"/>
        </w:rPr>
        <w:t>КиТТ</w:t>
      </w:r>
      <w:proofErr w:type="spellEnd"/>
      <w:r w:rsidRPr="002D708E">
        <w:rPr>
          <w:rFonts w:ascii="Times New Roman" w:hAnsi="Times New Roman" w:cs="Times New Roman"/>
          <w:sz w:val="18"/>
          <w:szCs w:val="20"/>
        </w:rPr>
        <w:t>);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Настоящий Регламент и Приложения к нему;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2. ЦЕЛИ И ЗАДАЧИ ПРОВЕДЕНИЯ ОФИЦИАЛЬНЫХ СОРЕВНОВАНИЙ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Спортивные соревнования в дисциплине кольцевые гонки проводятся с целью развития автомобильного спорта в </w:t>
      </w:r>
      <w:r w:rsidR="00832172" w:rsidRPr="002D708E">
        <w:rPr>
          <w:rFonts w:ascii="Times New Roman" w:hAnsi="Times New Roman" w:cs="Times New Roman"/>
          <w:sz w:val="18"/>
          <w:szCs w:val="20"/>
        </w:rPr>
        <w:t>Чеченской Республике</w:t>
      </w:r>
      <w:r w:rsidRPr="002D708E">
        <w:rPr>
          <w:rFonts w:ascii="Times New Roman" w:hAnsi="Times New Roman" w:cs="Times New Roman"/>
          <w:sz w:val="18"/>
          <w:szCs w:val="20"/>
        </w:rPr>
        <w:t xml:space="preserve"> и Российской Федерации.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Задачами проведения соревнований являются: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• популяризация дисциплины </w:t>
      </w:r>
      <w:r w:rsidR="002F70A1">
        <w:rPr>
          <w:rFonts w:ascii="Times New Roman" w:hAnsi="Times New Roman" w:cs="Times New Roman"/>
          <w:sz w:val="18"/>
          <w:szCs w:val="20"/>
        </w:rPr>
        <w:t>«</w:t>
      </w:r>
      <w:r w:rsidRPr="002D708E">
        <w:rPr>
          <w:rFonts w:ascii="Times New Roman" w:hAnsi="Times New Roman" w:cs="Times New Roman"/>
          <w:sz w:val="18"/>
          <w:szCs w:val="20"/>
        </w:rPr>
        <w:t>кольцевые гонки</w:t>
      </w:r>
      <w:r w:rsidR="002F70A1">
        <w:rPr>
          <w:rFonts w:ascii="Times New Roman" w:hAnsi="Times New Roman" w:cs="Times New Roman"/>
          <w:sz w:val="18"/>
          <w:szCs w:val="20"/>
        </w:rPr>
        <w:t>»</w:t>
      </w:r>
      <w:r w:rsidRPr="002D708E">
        <w:rPr>
          <w:rFonts w:ascii="Times New Roman" w:hAnsi="Times New Roman" w:cs="Times New Roman"/>
          <w:sz w:val="18"/>
          <w:szCs w:val="20"/>
        </w:rPr>
        <w:t xml:space="preserve"> в </w:t>
      </w:r>
      <w:r w:rsidR="00832172" w:rsidRPr="002D708E">
        <w:rPr>
          <w:rFonts w:ascii="Times New Roman" w:hAnsi="Times New Roman" w:cs="Times New Roman"/>
          <w:sz w:val="18"/>
          <w:szCs w:val="20"/>
        </w:rPr>
        <w:t>Чеченской республике</w:t>
      </w:r>
      <w:r w:rsidRPr="002D708E">
        <w:rPr>
          <w:rFonts w:ascii="Times New Roman" w:hAnsi="Times New Roman" w:cs="Times New Roman"/>
          <w:sz w:val="18"/>
          <w:szCs w:val="20"/>
        </w:rPr>
        <w:t>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пропаганда безопасного вождения автомобиля;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• выявление сильнейших спортсменов для формирования спортивных сборных команд России и </w:t>
      </w:r>
      <w:r w:rsidR="007B50AC" w:rsidRPr="002D708E">
        <w:rPr>
          <w:rFonts w:ascii="Times New Roman" w:hAnsi="Times New Roman" w:cs="Times New Roman"/>
          <w:sz w:val="18"/>
          <w:szCs w:val="20"/>
        </w:rPr>
        <w:t>Чеченской Республики</w:t>
      </w:r>
      <w:r w:rsidRPr="002D708E">
        <w:rPr>
          <w:rFonts w:ascii="Times New Roman" w:hAnsi="Times New Roman" w:cs="Times New Roman"/>
          <w:sz w:val="18"/>
          <w:szCs w:val="20"/>
        </w:rPr>
        <w:t>;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• отбор спортсменов для участия в международных соревнованиях.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3. ПРАВА НА ПРОВЕДЕНИЕ СОРЕВНОВАНИЙ</w:t>
      </w:r>
    </w:p>
    <w:p w:rsidR="00A72109" w:rsidRPr="002D708E" w:rsidRDefault="00935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color w:val="000000" w:themeColor="text1"/>
          <w:sz w:val="18"/>
          <w:szCs w:val="20"/>
        </w:rPr>
        <w:t xml:space="preserve">3.1.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Организация </w:t>
      </w:r>
      <w:r w:rsidR="009404FE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соревнований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по автомобильному спорту возложена на ФА</w:t>
      </w:r>
      <w:r w:rsidR="00832172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 ЧР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.</w:t>
      </w:r>
    </w:p>
    <w:p w:rsidR="00935B1A" w:rsidRPr="002D708E" w:rsidRDefault="00A72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3.2.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Право на организацию и проведение данных мероприятий, использование </w:t>
      </w:r>
      <w:r w:rsidR="008F3273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любых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информационных материалов </w:t>
      </w:r>
      <w:r w:rsidR="008F3273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касающихся или полученных в ходе соревнования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принадлежит ФАС ЧР.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4. СТРУКТУРА И КАЛЕНДАРЬ СОРЕВНОВАНИЙ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4.1. Структура соревнований</w:t>
      </w:r>
    </w:p>
    <w:p w:rsidR="00935B1A" w:rsidRPr="002D708E" w:rsidRDefault="00414984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В 2018</w:t>
      </w:r>
      <w:r w:rsidR="004578D1" w:rsidRPr="002D708E">
        <w:rPr>
          <w:rFonts w:ascii="Times New Roman" w:hAnsi="Times New Roman" w:cs="Times New Roman"/>
          <w:sz w:val="18"/>
          <w:szCs w:val="20"/>
        </w:rPr>
        <w:t xml:space="preserve"> году Федерация авто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спорта </w:t>
      </w:r>
      <w:r w:rsidR="004578D1" w:rsidRPr="002D708E">
        <w:rPr>
          <w:rFonts w:ascii="Times New Roman" w:hAnsi="Times New Roman" w:cs="Times New Roman"/>
          <w:sz w:val="18"/>
          <w:szCs w:val="20"/>
        </w:rPr>
        <w:t>Чеченской Республики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объявляет</w:t>
      </w:r>
      <w:r w:rsidR="009404FE" w:rsidRPr="002D708E">
        <w:rPr>
          <w:rFonts w:ascii="Times New Roman" w:hAnsi="Times New Roman" w:cs="Times New Roman"/>
          <w:sz w:val="18"/>
          <w:szCs w:val="20"/>
        </w:rPr>
        <w:t xml:space="preserve"> о</w:t>
      </w:r>
      <w:r w:rsidR="00935B1A" w:rsidRPr="002D708E">
        <w:rPr>
          <w:rFonts w:ascii="Times New Roman" w:hAnsi="Times New Roman" w:cs="Times New Roman"/>
          <w:sz w:val="18"/>
          <w:szCs w:val="20"/>
        </w:rPr>
        <w:t>фициальное</w:t>
      </w:r>
      <w:r w:rsidR="00576C73" w:rsidRPr="002D708E">
        <w:rPr>
          <w:rFonts w:ascii="Times New Roman" w:hAnsi="Times New Roman" w:cs="Times New Roman"/>
          <w:sz w:val="18"/>
          <w:szCs w:val="20"/>
        </w:rPr>
        <w:t xml:space="preserve"> одноэтапное командное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соревнование по кольцевым гонкам под единым общим названием</w:t>
      </w:r>
      <w:r w:rsidR="00A72109" w:rsidRPr="002D708E">
        <w:rPr>
          <w:rFonts w:ascii="Times New Roman" w:hAnsi="Times New Roman" w:cs="Times New Roman"/>
          <w:sz w:val="18"/>
          <w:szCs w:val="20"/>
        </w:rPr>
        <w:t>,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2F70A1">
        <w:rPr>
          <w:rFonts w:ascii="Times New Roman" w:hAnsi="Times New Roman" w:cs="Times New Roman"/>
          <w:sz w:val="18"/>
          <w:szCs w:val="20"/>
        </w:rPr>
        <w:t>«</w:t>
      </w:r>
      <w:r w:rsidR="00A72109" w:rsidRPr="002D708E">
        <w:rPr>
          <w:rFonts w:ascii="Times New Roman" w:hAnsi="Times New Roman" w:cs="Times New Roman"/>
          <w:bCs/>
          <w:sz w:val="18"/>
          <w:szCs w:val="48"/>
          <w:lang w:val="en-US"/>
        </w:rPr>
        <w:t>AKHMAT</w:t>
      </w:r>
      <w:r w:rsidR="00A72109" w:rsidRPr="002D708E">
        <w:rPr>
          <w:rFonts w:ascii="Times New Roman" w:hAnsi="Times New Roman" w:cs="Times New Roman"/>
          <w:bCs/>
          <w:sz w:val="18"/>
          <w:szCs w:val="48"/>
        </w:rPr>
        <w:t xml:space="preserve"> </w:t>
      </w:r>
      <w:r w:rsidR="00A72109" w:rsidRPr="002D708E">
        <w:rPr>
          <w:rFonts w:ascii="Times New Roman" w:hAnsi="Times New Roman" w:cs="Times New Roman"/>
          <w:bCs/>
          <w:sz w:val="18"/>
          <w:szCs w:val="48"/>
          <w:lang w:val="en-US"/>
        </w:rPr>
        <w:t>RACE</w:t>
      </w:r>
      <w:r w:rsidR="006B676E">
        <w:rPr>
          <w:rFonts w:ascii="Times New Roman" w:hAnsi="Times New Roman" w:cs="Times New Roman"/>
          <w:bCs/>
          <w:sz w:val="18"/>
          <w:szCs w:val="48"/>
        </w:rPr>
        <w:t xml:space="preserve"> 2018</w:t>
      </w:r>
      <w:r w:rsidR="002F70A1">
        <w:rPr>
          <w:rFonts w:ascii="Times New Roman" w:hAnsi="Times New Roman" w:cs="Times New Roman"/>
          <w:bCs/>
          <w:sz w:val="18"/>
          <w:szCs w:val="48"/>
        </w:rPr>
        <w:t>»</w:t>
      </w:r>
      <w:r w:rsidR="00A72109" w:rsidRPr="002D708E">
        <w:rPr>
          <w:rFonts w:ascii="Times New Roman" w:hAnsi="Times New Roman" w:cs="Times New Roman"/>
          <w:bCs/>
          <w:sz w:val="18"/>
          <w:szCs w:val="48"/>
        </w:rPr>
        <w:t>,</w:t>
      </w:r>
      <w:r w:rsidR="004578D1" w:rsidRPr="002D708E">
        <w:rPr>
          <w:rFonts w:ascii="Times New Roman" w:hAnsi="Times New Roman" w:cs="Times New Roman"/>
          <w:sz w:val="16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в котором</w:t>
      </w:r>
      <w:r w:rsidR="00A72109" w:rsidRPr="002D708E">
        <w:rPr>
          <w:rFonts w:ascii="Times New Roman" w:hAnsi="Times New Roman" w:cs="Times New Roman"/>
          <w:sz w:val="18"/>
          <w:szCs w:val="20"/>
        </w:rPr>
        <w:t>,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в различных зачётных группах</w:t>
      </w:r>
      <w:r w:rsidR="006F4B0C">
        <w:rPr>
          <w:rFonts w:ascii="Times New Roman" w:hAnsi="Times New Roman" w:cs="Times New Roman"/>
          <w:sz w:val="18"/>
          <w:szCs w:val="20"/>
        </w:rPr>
        <w:t>, соответствующих ВРВС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разыгрываются соревнования со статусом</w:t>
      </w:r>
      <w:r w:rsidR="00A72109" w:rsidRPr="002D708E">
        <w:rPr>
          <w:rFonts w:ascii="Times New Roman" w:hAnsi="Times New Roman" w:cs="Times New Roman"/>
          <w:sz w:val="18"/>
          <w:szCs w:val="20"/>
        </w:rPr>
        <w:t xml:space="preserve"> Открытого Кубка Чеченской Республики</w:t>
      </w:r>
      <w:r w:rsidR="00576C73" w:rsidRPr="002D708E">
        <w:rPr>
          <w:rFonts w:ascii="Times New Roman" w:hAnsi="Times New Roman" w:cs="Times New Roman"/>
          <w:sz w:val="18"/>
          <w:szCs w:val="20"/>
        </w:rPr>
        <w:t>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4.2. Календарь</w:t>
      </w:r>
      <w:r w:rsidR="008615F1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 и предварительное расписание</w:t>
      </w:r>
      <w:r w:rsidR="009404FE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:</w:t>
      </w:r>
    </w:p>
    <w:p w:rsidR="009404FE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/>
          <w:bCs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70"/>
        <w:gridCol w:w="2671"/>
        <w:gridCol w:w="2671"/>
      </w:tblGrid>
      <w:tr w:rsidR="008615F1" w:rsidRPr="002D708E">
        <w:trPr>
          <w:jc w:val="center"/>
        </w:trPr>
        <w:tc>
          <w:tcPr>
            <w:tcW w:w="2670" w:type="dxa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</w:pPr>
            <w:r w:rsidRPr="00E764AF">
              <w:rPr>
                <w:rFonts w:ascii="Times New Roman" w:hAnsi="Times New Roman" w:cs="Times New Roman"/>
                <w:sz w:val="18"/>
                <w:szCs w:val="20"/>
              </w:rPr>
              <w:t>Дата</w:t>
            </w:r>
          </w:p>
        </w:tc>
        <w:tc>
          <w:tcPr>
            <w:tcW w:w="2671" w:type="dxa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</w:pPr>
            <w:r w:rsidRPr="00E764AF">
              <w:rPr>
                <w:rFonts w:ascii="Times New Roman" w:hAnsi="Times New Roman" w:cs="Times New Roman"/>
                <w:sz w:val="18"/>
                <w:szCs w:val="20"/>
              </w:rPr>
              <w:t>Место проведения</w:t>
            </w:r>
          </w:p>
        </w:tc>
        <w:tc>
          <w:tcPr>
            <w:tcW w:w="2671" w:type="dxa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</w:pPr>
            <w:r w:rsidRPr="00E764AF">
              <w:rPr>
                <w:rFonts w:ascii="Times New Roman" w:hAnsi="Times New Roman" w:cs="Times New Roman"/>
                <w:sz w:val="18"/>
                <w:szCs w:val="20"/>
              </w:rPr>
              <w:t>Трасса</w:t>
            </w:r>
          </w:p>
        </w:tc>
      </w:tr>
      <w:tr w:rsidR="008615F1" w:rsidRPr="002D708E" w:rsidTr="009404FE">
        <w:trPr>
          <w:jc w:val="center"/>
        </w:trPr>
        <w:tc>
          <w:tcPr>
            <w:tcW w:w="2670" w:type="dxa"/>
            <w:vAlign w:val="center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64AF"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  <w:t>6-7 о</w:t>
            </w:r>
            <w:r w:rsidRPr="00BD0E74">
              <w:rPr>
                <w:rFonts w:ascii="Times New Roman" w:eastAsia="Arial-BoldMT" w:hAnsi="Times New Roman" w:cs="Times New Roman"/>
                <w:b/>
                <w:bCs/>
                <w:color w:val="000000" w:themeColor="text1"/>
                <w:sz w:val="18"/>
                <w:szCs w:val="20"/>
              </w:rPr>
              <w:t>ктября</w:t>
            </w:r>
            <w:r w:rsidR="00EB3A3A">
              <w:rPr>
                <w:rFonts w:ascii="Times New Roman" w:eastAsia="Arial-BoldMT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 2018</w:t>
            </w:r>
          </w:p>
        </w:tc>
        <w:tc>
          <w:tcPr>
            <w:tcW w:w="2671" w:type="dxa"/>
            <w:vAlign w:val="center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</w:pPr>
            <w:r w:rsidRPr="00E764AF">
              <w:rPr>
                <w:rFonts w:ascii="Times New Roman" w:hAnsi="Times New Roman" w:cs="Times New Roman"/>
                <w:sz w:val="18"/>
                <w:szCs w:val="20"/>
              </w:rPr>
              <w:t>Чеченская Республика</w:t>
            </w:r>
          </w:p>
        </w:tc>
        <w:tc>
          <w:tcPr>
            <w:tcW w:w="2671" w:type="dxa"/>
            <w:vAlign w:val="center"/>
          </w:tcPr>
          <w:p w:rsidR="008615F1" w:rsidRPr="00E764AF" w:rsidRDefault="008615F1" w:rsidP="0094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-BoldMT" w:hAnsi="Times New Roman" w:cs="Times New Roman"/>
                <w:b/>
                <w:bCs/>
                <w:sz w:val="18"/>
                <w:szCs w:val="20"/>
              </w:rPr>
            </w:pPr>
            <w:r w:rsidRPr="00E764AF">
              <w:rPr>
                <w:rFonts w:ascii="Times New Roman" w:hAnsi="Times New Roman" w:cs="Times New Roman"/>
                <w:sz w:val="18"/>
                <w:szCs w:val="20"/>
              </w:rPr>
              <w:t>Автодром «Крепость Грозная»</w:t>
            </w:r>
          </w:p>
        </w:tc>
      </w:tr>
    </w:tbl>
    <w:p w:rsidR="008615F1" w:rsidRPr="008615F1" w:rsidRDefault="008615F1" w:rsidP="008615F1">
      <w:pPr>
        <w:rPr>
          <w:rFonts w:ascii="Times New Roman" w:hAnsi="Times New Roman" w:cs="Times New Roman"/>
          <w:sz w:val="18"/>
          <w:szCs w:val="20"/>
        </w:rPr>
      </w:pPr>
      <w:r w:rsidRPr="008615F1">
        <w:rPr>
          <w:rFonts w:ascii="Times New Roman" w:hAnsi="Times New Roman" w:cs="Times New Roman"/>
          <w:sz w:val="18"/>
          <w:szCs w:val="20"/>
        </w:rPr>
        <w:t xml:space="preserve">Организатор информирует участников о возможности проведения свободных платных тренировок на трассе «Крепость грозная», </w:t>
      </w:r>
      <w:proofErr w:type="gramStart"/>
      <w:r w:rsidRPr="008615F1">
        <w:rPr>
          <w:rFonts w:ascii="Times New Roman" w:hAnsi="Times New Roman" w:cs="Times New Roman"/>
          <w:sz w:val="18"/>
          <w:szCs w:val="20"/>
        </w:rPr>
        <w:t>согласно расписания</w:t>
      </w:r>
      <w:proofErr w:type="gramEnd"/>
      <w:r w:rsidRPr="008615F1">
        <w:rPr>
          <w:rFonts w:ascii="Times New Roman" w:hAnsi="Times New Roman" w:cs="Times New Roman"/>
          <w:sz w:val="18"/>
          <w:szCs w:val="20"/>
        </w:rPr>
        <w:t>:</w:t>
      </w:r>
    </w:p>
    <w:p w:rsidR="008615F1" w:rsidRPr="00BD0E74" w:rsidRDefault="008615F1" w:rsidP="008615F1">
      <w:pPr>
        <w:rPr>
          <w:rFonts w:ascii="Times New Roman" w:hAnsi="Times New Roman" w:cs="Times New Roman"/>
          <w:sz w:val="18"/>
          <w:szCs w:val="20"/>
        </w:rPr>
      </w:pPr>
      <w:r w:rsidRPr="00BD0E74">
        <w:rPr>
          <w:rFonts w:ascii="Times New Roman" w:hAnsi="Times New Roman" w:cs="Times New Roman"/>
          <w:sz w:val="18"/>
          <w:szCs w:val="20"/>
        </w:rPr>
        <w:t>4 октября с 10:00 до 17:00, перерыв с 12:30 до 13:30</w:t>
      </w:r>
    </w:p>
    <w:p w:rsidR="008615F1" w:rsidRPr="00BD0E74" w:rsidRDefault="008615F1" w:rsidP="008615F1">
      <w:pPr>
        <w:rPr>
          <w:rFonts w:ascii="Times New Roman" w:hAnsi="Times New Roman" w:cs="Times New Roman"/>
          <w:sz w:val="18"/>
          <w:szCs w:val="20"/>
        </w:rPr>
      </w:pPr>
      <w:r w:rsidRPr="00BD0E74">
        <w:rPr>
          <w:rFonts w:ascii="Times New Roman" w:hAnsi="Times New Roman" w:cs="Times New Roman"/>
          <w:sz w:val="18"/>
          <w:szCs w:val="20"/>
        </w:rPr>
        <w:t>5 октября с 10:00 до 17:00, перерыв с 12:30 до 13:30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lastRenderedPageBreak/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t>од единым общим названием ЧЕМПИ</w:t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  <w:r w:rsidRPr="002D708E">
        <w:rPr>
          <w:rFonts w:ascii="Times New Roman" w:eastAsia="Arial-BoldMT" w:hAnsi="Times New Roman" w:cs="Times New Roman"/>
          <w:b/>
          <w:bCs/>
          <w:vanish/>
          <w:sz w:val="18"/>
          <w:szCs w:val="20"/>
        </w:rPr>
        <w:pgNum/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5. ТРАССЫ</w:t>
      </w:r>
    </w:p>
    <w:p w:rsidR="00A72109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5.1. </w:t>
      </w:r>
      <w:r w:rsidR="00A72109" w:rsidRPr="002D708E">
        <w:rPr>
          <w:rFonts w:ascii="Times New Roman" w:eastAsia="Arial-BoldMT" w:hAnsi="Times New Roman" w:cs="Times New Roman"/>
          <w:bCs/>
          <w:sz w:val="18"/>
          <w:szCs w:val="20"/>
        </w:rPr>
        <w:t>Соревнование проводится на трассе «Крепость Грозная»</w:t>
      </w:r>
      <w:r w:rsidR="00576C73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(протяженность 3086 м.)</w:t>
      </w:r>
      <w:r w:rsidR="00A72109" w:rsidRPr="002D708E">
        <w:rPr>
          <w:rFonts w:ascii="Times New Roman" w:hAnsi="Times New Roman" w:cs="Times New Roman"/>
          <w:sz w:val="18"/>
          <w:szCs w:val="20"/>
        </w:rPr>
        <w:t>,  соответствующей</w:t>
      </w:r>
      <w:r w:rsidRPr="002D708E">
        <w:rPr>
          <w:rFonts w:ascii="Times New Roman" w:hAnsi="Times New Roman" w:cs="Times New Roman"/>
          <w:sz w:val="18"/>
          <w:szCs w:val="20"/>
        </w:rPr>
        <w:t xml:space="preserve"> требованиям РАФ, изложенным в Приложении к СК РАФ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Pr="002D708E">
        <w:rPr>
          <w:rFonts w:ascii="Times New Roman" w:hAnsi="Times New Roman" w:cs="Times New Roman"/>
          <w:sz w:val="18"/>
          <w:szCs w:val="20"/>
        </w:rPr>
        <w:t xml:space="preserve">«РЕКОМЕНДАЦИИ ПО ОДОБРЕНИЮ АВТОМОБИЛЬНЫХ ГОНОЧНЫХ ТРАСС». </w:t>
      </w:r>
      <w:r w:rsidR="00A72109" w:rsidRPr="002D708E">
        <w:rPr>
          <w:rFonts w:ascii="Times New Roman" w:hAnsi="Times New Roman" w:cs="Times New Roman"/>
          <w:sz w:val="18"/>
          <w:szCs w:val="20"/>
        </w:rPr>
        <w:t xml:space="preserve">Трасса </w:t>
      </w:r>
      <w:r w:rsidR="009404FE" w:rsidRPr="002D708E">
        <w:rPr>
          <w:rFonts w:ascii="Times New Roman" w:hAnsi="Times New Roman" w:cs="Times New Roman"/>
          <w:sz w:val="18"/>
          <w:szCs w:val="20"/>
        </w:rPr>
        <w:t>имеет лицензию №</w:t>
      </w:r>
      <w:r w:rsidR="009404FE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1712 </w:t>
      </w:r>
      <w:r w:rsidR="00C516F2" w:rsidRPr="002D708E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C516F2" w:rsidRPr="002D708E">
        <w:rPr>
          <w:rFonts w:ascii="Times New Roman" w:hAnsi="Times New Roman" w:cs="Times New Roman"/>
          <w:sz w:val="18"/>
          <w:szCs w:val="20"/>
        </w:rPr>
        <w:t>РАФ</w:t>
      </w:r>
    </w:p>
    <w:p w:rsidR="00C516F2" w:rsidRPr="002D708E" w:rsidRDefault="00C516F2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6. ОБЕСПЕЧЕНИЕ МЕР БЕЗОПАСНОСТИ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6.1. </w:t>
      </w:r>
      <w:r w:rsidRPr="002D708E">
        <w:rPr>
          <w:rFonts w:ascii="Times New Roman" w:hAnsi="Times New Roman" w:cs="Times New Roman"/>
          <w:sz w:val="18"/>
          <w:szCs w:val="20"/>
        </w:rPr>
        <w:t>Обеспечение мер безопасности при проведении соревнований осуществляется на основании Постановления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Правительства РФ от 3 мая 1994 года №446 «О мерах по усилению безопасности дорожного движения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при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проведении в РФ спортивных мероприятий вне специальных спортивных сооружений», «Рекомендациями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по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обеспечению безопасности и профилактики травматизма при занятиях физической культурой и спортом»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Комитета РФ по физической культуре (№44 от 01.04.1993), Приложений к СК РАФ «РЕКОМЕНДАЦИИ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ПО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ОДОБРЕНИЮ АВТОМОБИЛЬНЫХ ГОНОЧНЫХ ТРАСС» и «РЕКОМЕНДАЦИИ ПО НАБЛЮДЕНИЮ ЗА ТРАССОЙ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И РАБОТЕ АВАРИЙНЫХ СЛУЖБ».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6.2. </w:t>
      </w:r>
      <w:r w:rsidRPr="002D708E">
        <w:rPr>
          <w:rFonts w:ascii="Times New Roman" w:hAnsi="Times New Roman" w:cs="Times New Roman"/>
          <w:sz w:val="18"/>
          <w:szCs w:val="20"/>
        </w:rPr>
        <w:t>При проведении соревнований ответственность за обеспечение мер безо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пасности несут Организатор Соревнования </w:t>
      </w:r>
      <w:r w:rsidR="002F70A1">
        <w:rPr>
          <w:rFonts w:ascii="Times New Roman" w:hAnsi="Times New Roman" w:cs="Times New Roman"/>
          <w:sz w:val="18"/>
          <w:szCs w:val="20"/>
        </w:rPr>
        <w:t>и р</w:t>
      </w:r>
      <w:r w:rsidRPr="002D708E">
        <w:rPr>
          <w:rFonts w:ascii="Times New Roman" w:hAnsi="Times New Roman" w:cs="Times New Roman"/>
          <w:sz w:val="18"/>
          <w:szCs w:val="20"/>
        </w:rPr>
        <w:t>уководитель гонки, который обязан остановить соревнование, если существует угроза жизни и здоровью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зрителям, официальным лицам, водителям и участникам или их персоналу.</w:t>
      </w:r>
    </w:p>
    <w:p w:rsidR="00BC5614" w:rsidRPr="002D708E" w:rsidRDefault="00BC5614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7. ОФИЦИАЛЬНЫЕ ЛИЦА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7.1. </w:t>
      </w:r>
      <w:r w:rsidR="00986174" w:rsidRPr="002D708E">
        <w:rPr>
          <w:rFonts w:ascii="Times New Roman" w:hAnsi="Times New Roman" w:cs="Times New Roman"/>
          <w:sz w:val="18"/>
          <w:szCs w:val="20"/>
        </w:rPr>
        <w:t xml:space="preserve">На этапы Открытого </w:t>
      </w:r>
      <w:r w:rsidR="008B330E" w:rsidRPr="002D708E">
        <w:rPr>
          <w:rFonts w:ascii="Times New Roman" w:hAnsi="Times New Roman" w:cs="Times New Roman"/>
          <w:sz w:val="18"/>
          <w:szCs w:val="20"/>
        </w:rPr>
        <w:t>Кубка</w:t>
      </w:r>
      <w:r w:rsidR="00986174" w:rsidRPr="002D708E">
        <w:rPr>
          <w:rFonts w:ascii="Times New Roman" w:hAnsi="Times New Roman" w:cs="Times New Roman"/>
          <w:sz w:val="18"/>
          <w:szCs w:val="20"/>
        </w:rPr>
        <w:t xml:space="preserve"> Чеченской Республики </w:t>
      </w:r>
      <w:r w:rsidR="00986174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ФАС ЧР</w:t>
      </w:r>
      <w:r w:rsidR="00C516F2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назначает </w:t>
      </w:r>
      <w:r w:rsidRPr="002D708E">
        <w:rPr>
          <w:rFonts w:ascii="Times New Roman" w:hAnsi="Times New Roman" w:cs="Times New Roman"/>
          <w:sz w:val="18"/>
          <w:szCs w:val="20"/>
        </w:rPr>
        <w:t>и обеспечивает присутствие следующих официальных лиц:</w:t>
      </w:r>
    </w:p>
    <w:p w:rsidR="00935B1A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Председатель</w:t>
      </w:r>
      <w:r w:rsidR="00935B1A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коллегии спортивных комиссаров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-  </w:t>
      </w:r>
      <w:proofErr w:type="spellStart"/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Бонч-Осмоловский</w:t>
      </w:r>
      <w:proofErr w:type="spellEnd"/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Михаил</w:t>
      </w:r>
    </w:p>
    <w:p w:rsidR="008F3273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Спортивный комиссар </w:t>
      </w:r>
      <w:r w:rsidR="00CF53D1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–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CF53D1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по назначению</w:t>
      </w:r>
    </w:p>
    <w:p w:rsidR="008F3273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Спортивный комиссар - по назначению</w:t>
      </w:r>
    </w:p>
    <w:p w:rsidR="008F3273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Руководитель г</w:t>
      </w:r>
      <w:r w:rsidR="008F3273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онки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CF53D1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–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CF53D1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Случевский Кирилл</w:t>
      </w:r>
    </w:p>
    <w:p w:rsidR="008F3273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Главный секретарь - Солонина Мария </w:t>
      </w:r>
    </w:p>
    <w:p w:rsidR="00935B1A" w:rsidRPr="002D708E" w:rsidRDefault="009404F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Секретарь</w:t>
      </w:r>
      <w:r w:rsidR="008F3273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КСК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– по назначению</w:t>
      </w:r>
    </w:p>
    <w:p w:rsidR="00C516F2" w:rsidRPr="00931D4E" w:rsidRDefault="00C516F2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8. ТРЕБОВАНИ</w:t>
      </w:r>
      <w:r w:rsidR="002F70A1">
        <w:rPr>
          <w:rFonts w:ascii="Times New Roman" w:eastAsia="Arial-BoldMT" w:hAnsi="Times New Roman" w:cs="Times New Roman"/>
          <w:b/>
          <w:bCs/>
          <w:sz w:val="18"/>
          <w:szCs w:val="20"/>
        </w:rPr>
        <w:t>Я К УЧАСТНИКАМ, ВОДИТЕЛЯМ И</w:t>
      </w: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 </w:t>
      </w:r>
      <w:r w:rsidR="002F70A1">
        <w:rPr>
          <w:rFonts w:ascii="Times New Roman" w:eastAsia="Arial-BoldMT" w:hAnsi="Times New Roman" w:cs="Times New Roman"/>
          <w:b/>
          <w:bCs/>
          <w:sz w:val="18"/>
          <w:szCs w:val="20"/>
        </w:rPr>
        <w:t>ЭКИПАЖАМ</w:t>
      </w:r>
    </w:p>
    <w:p w:rsidR="00576C73" w:rsidRPr="002D708E" w:rsidRDefault="00576C73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8.1</w:t>
      </w:r>
      <w:proofErr w:type="gramStart"/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 </w:t>
      </w: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К</w:t>
      </w:r>
      <w:proofErr w:type="gram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участию в соревновании допускаются </w:t>
      </w:r>
      <w:r w:rsidR="003D1BCE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Экипажи</w:t>
      </w: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, состоящие </w:t>
      </w:r>
      <w:r w:rsidR="009404FE" w:rsidRPr="002D708E">
        <w:rPr>
          <w:rFonts w:ascii="Times New Roman" w:eastAsia="Arial-BoldMT" w:hAnsi="Times New Roman" w:cs="Times New Roman"/>
          <w:bCs/>
          <w:sz w:val="18"/>
          <w:szCs w:val="20"/>
        </w:rPr>
        <w:t>не менее</w:t>
      </w:r>
      <w:r w:rsidR="00561265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чем</w:t>
      </w:r>
      <w:r w:rsidR="006F4B0C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из</w:t>
      </w:r>
      <w:r w:rsidR="009404FE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двух и не более</w:t>
      </w:r>
      <w:r w:rsidR="002F70A1">
        <w:rPr>
          <w:rFonts w:ascii="Times New Roman" w:eastAsia="Arial-BoldMT" w:hAnsi="Times New Roman" w:cs="Times New Roman"/>
          <w:bCs/>
          <w:sz w:val="18"/>
          <w:szCs w:val="20"/>
        </w:rPr>
        <w:t xml:space="preserve"> </w:t>
      </w:r>
      <w:r w:rsidR="006F4B0C">
        <w:rPr>
          <w:rFonts w:ascii="Times New Roman" w:eastAsia="Arial-BoldMT" w:hAnsi="Times New Roman" w:cs="Times New Roman"/>
          <w:bCs/>
          <w:sz w:val="18"/>
          <w:szCs w:val="20"/>
        </w:rPr>
        <w:t xml:space="preserve">чем из </w:t>
      </w:r>
      <w:r w:rsidR="002F70A1">
        <w:rPr>
          <w:rFonts w:ascii="Times New Roman" w:eastAsia="Arial-BoldMT" w:hAnsi="Times New Roman" w:cs="Times New Roman"/>
          <w:bCs/>
          <w:sz w:val="18"/>
          <w:szCs w:val="20"/>
        </w:rPr>
        <w:t>четырех водителей.</w:t>
      </w:r>
    </w:p>
    <w:p w:rsidR="00935B1A" w:rsidRPr="002D708E" w:rsidRDefault="009341B1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8.2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1A52F1" w:rsidRPr="002D708E">
        <w:rPr>
          <w:rFonts w:ascii="Times New Roman" w:hAnsi="Times New Roman" w:cs="Times New Roman"/>
          <w:sz w:val="18"/>
          <w:szCs w:val="20"/>
        </w:rPr>
        <w:t xml:space="preserve">В состав </w:t>
      </w:r>
      <w:r w:rsidR="003D1BCE" w:rsidRPr="002D708E">
        <w:rPr>
          <w:rFonts w:ascii="Times New Roman" w:hAnsi="Times New Roman" w:cs="Times New Roman"/>
          <w:sz w:val="18"/>
          <w:szCs w:val="20"/>
        </w:rPr>
        <w:t>Экипажей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допускаются </w:t>
      </w:r>
      <w:r w:rsidR="00576C73" w:rsidRPr="002D708E">
        <w:rPr>
          <w:rFonts w:ascii="Times New Roman" w:hAnsi="Times New Roman" w:cs="Times New Roman"/>
          <w:sz w:val="18"/>
          <w:szCs w:val="20"/>
        </w:rPr>
        <w:t>Водители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, имеющие действующие </w:t>
      </w:r>
      <w:r w:rsidR="00935B1A" w:rsidRPr="00526955">
        <w:rPr>
          <w:rFonts w:ascii="Times New Roman" w:hAnsi="Times New Roman" w:cs="Times New Roman"/>
          <w:sz w:val="18"/>
          <w:szCs w:val="20"/>
        </w:rPr>
        <w:t>Лицензии  водителя</w:t>
      </w:r>
      <w:r w:rsidR="00561265" w:rsidRPr="00526955">
        <w:rPr>
          <w:rFonts w:ascii="Times New Roman" w:hAnsi="Times New Roman" w:cs="Times New Roman"/>
          <w:sz w:val="18"/>
          <w:szCs w:val="20"/>
        </w:rPr>
        <w:t xml:space="preserve"> не ниже</w:t>
      </w:r>
      <w:r w:rsidR="008F3273" w:rsidRPr="00526955">
        <w:rPr>
          <w:rFonts w:ascii="Times New Roman" w:hAnsi="Times New Roman" w:cs="Times New Roman"/>
          <w:sz w:val="18"/>
          <w:szCs w:val="20"/>
        </w:rPr>
        <w:t xml:space="preserve"> категории </w:t>
      </w:r>
      <w:r w:rsidR="008F3273" w:rsidRPr="00526955">
        <w:rPr>
          <w:rFonts w:ascii="Times New Roman" w:hAnsi="Times New Roman" w:cs="Times New Roman"/>
          <w:sz w:val="18"/>
          <w:szCs w:val="20"/>
          <w:lang w:val="en-US"/>
        </w:rPr>
        <w:t>D</w:t>
      </w:r>
      <w:r w:rsidR="001A52F1" w:rsidRPr="00526955">
        <w:rPr>
          <w:rFonts w:ascii="Times New Roman" w:hAnsi="Times New Roman" w:cs="Times New Roman"/>
          <w:sz w:val="18"/>
          <w:szCs w:val="20"/>
        </w:rPr>
        <w:t>,</w:t>
      </w:r>
      <w:r w:rsidR="001A52F1" w:rsidRPr="002D708E">
        <w:rPr>
          <w:rFonts w:ascii="Times New Roman" w:hAnsi="Times New Roman" w:cs="Times New Roman"/>
          <w:sz w:val="18"/>
          <w:szCs w:val="20"/>
        </w:rPr>
        <w:t xml:space="preserve"> выданные  РАФ</w:t>
      </w:r>
      <w:r w:rsidR="00935B1A" w:rsidRPr="002D708E">
        <w:rPr>
          <w:rFonts w:ascii="Times New Roman" w:hAnsi="Times New Roman" w:cs="Times New Roman"/>
          <w:sz w:val="18"/>
          <w:szCs w:val="20"/>
        </w:rPr>
        <w:t>. Водители должны соответствовать критериям допуска для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участия в официальных соревнованиях.</w:t>
      </w:r>
    </w:p>
    <w:p w:rsidR="00935B1A" w:rsidRPr="002D708E" w:rsidRDefault="009341B1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8.3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935B1A" w:rsidRPr="002D708E">
        <w:rPr>
          <w:rFonts w:ascii="Times New Roman" w:hAnsi="Times New Roman" w:cs="Times New Roman"/>
          <w:sz w:val="18"/>
          <w:szCs w:val="20"/>
        </w:rPr>
        <w:t>Заявки на участие в соревнованиях подаются следующим образом:</w:t>
      </w:r>
    </w:p>
    <w:p w:rsidR="0052115D" w:rsidRPr="0052115D" w:rsidRDefault="00935B1A" w:rsidP="00CD3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Заявки на участие </w:t>
      </w:r>
      <w:r w:rsidR="003D1BCE" w:rsidRPr="002D708E">
        <w:rPr>
          <w:rFonts w:ascii="Times New Roman" w:hAnsi="Times New Roman" w:cs="Times New Roman"/>
          <w:sz w:val="18"/>
          <w:szCs w:val="20"/>
        </w:rPr>
        <w:t>Экипажа</w:t>
      </w:r>
      <w:r w:rsidR="00576C73" w:rsidRPr="002D708E">
        <w:rPr>
          <w:rFonts w:ascii="Times New Roman" w:hAnsi="Times New Roman" w:cs="Times New Roman"/>
          <w:sz w:val="18"/>
          <w:szCs w:val="20"/>
        </w:rPr>
        <w:t xml:space="preserve"> в соответствующей зачётной группе направляются</w:t>
      </w:r>
      <w:r w:rsidR="00561265" w:rsidRPr="002D708E">
        <w:rPr>
          <w:rFonts w:ascii="Times New Roman" w:hAnsi="Times New Roman" w:cs="Times New Roman"/>
          <w:sz w:val="18"/>
          <w:szCs w:val="20"/>
        </w:rPr>
        <w:t xml:space="preserve"> по электронной почте </w:t>
      </w:r>
      <w:hyperlink r:id="rId10" w:history="1">
        <w:r w:rsidR="00986174" w:rsidRPr="002D708E">
          <w:rPr>
            <w:rStyle w:val="ab"/>
            <w:rFonts w:ascii="Times New Roman" w:hAnsi="Times New Roman"/>
            <w:sz w:val="18"/>
            <w:szCs w:val="20"/>
            <w:lang w:val="en-US"/>
          </w:rPr>
          <w:t>fortgrozny</w:t>
        </w:r>
        <w:r w:rsidR="00986174" w:rsidRPr="002D708E">
          <w:rPr>
            <w:rStyle w:val="ab"/>
            <w:rFonts w:ascii="Times New Roman" w:hAnsi="Times New Roman"/>
            <w:sz w:val="18"/>
            <w:szCs w:val="20"/>
          </w:rPr>
          <w:t>@</w:t>
        </w:r>
        <w:r w:rsidR="00986174" w:rsidRPr="002D708E">
          <w:rPr>
            <w:rStyle w:val="ab"/>
            <w:rFonts w:ascii="Times New Roman" w:hAnsi="Times New Roman"/>
            <w:sz w:val="18"/>
            <w:szCs w:val="20"/>
            <w:lang w:val="en-US"/>
          </w:rPr>
          <w:t>mail</w:t>
        </w:r>
        <w:r w:rsidR="00986174" w:rsidRPr="002D708E">
          <w:rPr>
            <w:rStyle w:val="ab"/>
            <w:rFonts w:ascii="Times New Roman" w:hAnsi="Times New Roman"/>
            <w:sz w:val="18"/>
            <w:szCs w:val="20"/>
          </w:rPr>
          <w:t>.</w:t>
        </w:r>
        <w:proofErr w:type="spellStart"/>
        <w:r w:rsidR="00986174" w:rsidRPr="002D708E">
          <w:rPr>
            <w:rStyle w:val="ab"/>
            <w:rFonts w:ascii="Times New Roman" w:hAnsi="Times New Roman"/>
            <w:sz w:val="18"/>
            <w:szCs w:val="20"/>
            <w:lang w:val="en-US"/>
          </w:rPr>
          <w:t>ru</w:t>
        </w:r>
        <w:proofErr w:type="spellEnd"/>
      </w:hyperlink>
      <w:r w:rsidR="00561265" w:rsidRPr="002D708E">
        <w:rPr>
          <w:rStyle w:val="ab"/>
          <w:rFonts w:ascii="Times New Roman" w:hAnsi="Times New Roman"/>
          <w:sz w:val="18"/>
          <w:szCs w:val="20"/>
        </w:rPr>
        <w:t xml:space="preserve"> </w:t>
      </w:r>
      <w:r w:rsidR="00561265" w:rsidRPr="002D708E">
        <w:rPr>
          <w:rStyle w:val="ab"/>
          <w:rFonts w:ascii="Times New Roman" w:hAnsi="Times New Roman"/>
          <w:color w:val="000000" w:themeColor="text1"/>
          <w:sz w:val="18"/>
          <w:szCs w:val="20"/>
          <w:u w:val="none"/>
        </w:rPr>
        <w:t>, на основании вызова-приглашения.</w:t>
      </w:r>
      <w:r w:rsidR="0052115D">
        <w:rPr>
          <w:rStyle w:val="ab"/>
          <w:rFonts w:ascii="Times New Roman" w:hAnsi="Times New Roman"/>
          <w:color w:val="000000" w:themeColor="text1"/>
          <w:sz w:val="18"/>
          <w:szCs w:val="20"/>
          <w:u w:val="none"/>
        </w:rPr>
        <w:t xml:space="preserve"> </w:t>
      </w:r>
      <w:r w:rsidR="00C516F2" w:rsidRPr="002D708E">
        <w:rPr>
          <w:rFonts w:ascii="Times New Roman" w:hAnsi="Times New Roman" w:cs="Times New Roman"/>
          <w:b/>
          <w:sz w:val="18"/>
          <w:szCs w:val="20"/>
        </w:rPr>
        <w:t>Взносы за участие</w:t>
      </w:r>
      <w:r w:rsidR="00574E84" w:rsidRPr="002D708E">
        <w:rPr>
          <w:rFonts w:ascii="Times New Roman" w:hAnsi="Times New Roman" w:cs="Times New Roman"/>
          <w:b/>
          <w:sz w:val="18"/>
          <w:szCs w:val="20"/>
        </w:rPr>
        <w:t xml:space="preserve"> в соревновании</w:t>
      </w:r>
      <w:r w:rsidR="00C516F2" w:rsidRPr="002D708E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083AE0" w:rsidRPr="002D708E">
        <w:rPr>
          <w:rFonts w:ascii="Times New Roman" w:hAnsi="Times New Roman" w:cs="Times New Roman"/>
          <w:b/>
          <w:sz w:val="18"/>
          <w:szCs w:val="20"/>
        </w:rPr>
        <w:t>не предусмотрены</w:t>
      </w:r>
      <w:r w:rsidR="0052115D">
        <w:rPr>
          <w:rFonts w:ascii="Times New Roman" w:hAnsi="Times New Roman" w:cs="Times New Roman"/>
          <w:b/>
          <w:sz w:val="18"/>
          <w:szCs w:val="20"/>
        </w:rPr>
        <w:t>.</w:t>
      </w:r>
    </w:p>
    <w:p w:rsidR="008615F1" w:rsidRPr="00E764AF" w:rsidRDefault="00C44E8A" w:rsidP="00861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20"/>
        </w:rPr>
        <w:t>8.3</w:t>
      </w:r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.1</w:t>
      </w:r>
      <w:r w:rsidR="008615F1" w:rsidRPr="00E764A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Заявки для участия в зачетной группе </w:t>
      </w:r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«</w:t>
      </w:r>
      <w:proofErr w:type="spellStart"/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Спортпрототип</w:t>
      </w:r>
      <w:proofErr w:type="spellEnd"/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 </w:t>
      </w:r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  <w:lang w:val="en-US"/>
        </w:rPr>
        <w:t>CN</w:t>
      </w:r>
      <w:r w:rsidR="008615F1"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»</w:t>
      </w:r>
      <w:r w:rsidR="008615F1" w:rsidRPr="00E764A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должны</w:t>
      </w:r>
      <w:r w:rsidR="006B676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быть поданы до 10 сентября 2018</w:t>
      </w:r>
      <w:r w:rsidR="008615F1" w:rsidRPr="00E764A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года.</w:t>
      </w:r>
    </w:p>
    <w:p w:rsidR="00935B1A" w:rsidRPr="002D708E" w:rsidRDefault="00C44E8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Arial-BoldMT" w:hAnsi="Times New Roman" w:cs="Times New Roman"/>
          <w:b/>
          <w:bCs/>
          <w:sz w:val="18"/>
          <w:szCs w:val="20"/>
        </w:rPr>
        <w:t>8.4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935B1A" w:rsidRPr="002D708E">
        <w:rPr>
          <w:rFonts w:ascii="Times New Roman" w:hAnsi="Times New Roman" w:cs="Times New Roman"/>
          <w:sz w:val="18"/>
          <w:szCs w:val="20"/>
        </w:rPr>
        <w:t>Экипировка Водителей в соответствии с Главой 3 Приложения к СК РАФ «Требования к Водителям» 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Приложением 15 к </w:t>
      </w:r>
      <w:proofErr w:type="spellStart"/>
      <w:r w:rsidRPr="002D708E">
        <w:rPr>
          <w:rFonts w:ascii="Times New Roman" w:hAnsi="Times New Roman" w:cs="Times New Roman"/>
          <w:sz w:val="18"/>
          <w:szCs w:val="20"/>
        </w:rPr>
        <w:t>КиТТ</w:t>
      </w:r>
      <w:proofErr w:type="spellEnd"/>
      <w:r w:rsidRPr="002D708E">
        <w:rPr>
          <w:rFonts w:ascii="Times New Roman" w:hAnsi="Times New Roman" w:cs="Times New Roman"/>
          <w:sz w:val="18"/>
          <w:szCs w:val="20"/>
        </w:rPr>
        <w:t>. Применение системы FHR (HANS</w:t>
      </w:r>
      <w:r w:rsidRPr="002D708E">
        <w:rPr>
          <w:rFonts w:ascii="Times New Roman" w:hAnsi="Times New Roman" w:cs="Times New Roman"/>
          <w:sz w:val="11"/>
          <w:szCs w:val="13"/>
        </w:rPr>
        <w:t>®</w:t>
      </w:r>
      <w:r w:rsidRPr="002D708E">
        <w:rPr>
          <w:rFonts w:ascii="Times New Roman" w:hAnsi="Times New Roman" w:cs="Times New Roman"/>
          <w:sz w:val="18"/>
          <w:szCs w:val="20"/>
        </w:rPr>
        <w:t>) обязательно. Экипировка персонала в соответствии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со статьёй 5.5 Правил.</w:t>
      </w:r>
    </w:p>
    <w:p w:rsidR="00935B1A" w:rsidRPr="00414984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DC2718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9. ДОПУСКАЕМЫЕ АВТОМОБИЛИ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9.1. </w:t>
      </w:r>
      <w:r w:rsidRPr="002D708E">
        <w:rPr>
          <w:rFonts w:ascii="Times New Roman" w:hAnsi="Times New Roman" w:cs="Times New Roman"/>
          <w:sz w:val="18"/>
          <w:szCs w:val="20"/>
        </w:rPr>
        <w:t>К участию в соревнованиях допускаются автомобили, соответств</w:t>
      </w:r>
      <w:r w:rsidR="00C516F2" w:rsidRPr="002D708E">
        <w:rPr>
          <w:rFonts w:ascii="Times New Roman" w:hAnsi="Times New Roman" w:cs="Times New Roman"/>
          <w:sz w:val="18"/>
          <w:szCs w:val="20"/>
        </w:rPr>
        <w:t>ующие</w:t>
      </w:r>
      <w:r w:rsidR="008B1963" w:rsidRPr="002D708E">
        <w:rPr>
          <w:rFonts w:ascii="Times New Roman" w:hAnsi="Times New Roman" w:cs="Times New Roman"/>
          <w:sz w:val="18"/>
          <w:szCs w:val="20"/>
        </w:rPr>
        <w:t xml:space="preserve"> </w:t>
      </w:r>
      <w:proofErr w:type="gramStart"/>
      <w:r w:rsidR="00414984">
        <w:rPr>
          <w:rFonts w:ascii="Times New Roman" w:hAnsi="Times New Roman" w:cs="Times New Roman"/>
          <w:sz w:val="18"/>
          <w:szCs w:val="20"/>
        </w:rPr>
        <w:t>действующим</w:t>
      </w:r>
      <w:proofErr w:type="gramEnd"/>
      <w:r w:rsidR="00414984">
        <w:rPr>
          <w:rFonts w:ascii="Times New Roman" w:hAnsi="Times New Roman" w:cs="Times New Roman"/>
          <w:sz w:val="18"/>
          <w:szCs w:val="20"/>
        </w:rPr>
        <w:t xml:space="preserve"> в 2018</w:t>
      </w:r>
      <w:r w:rsidRPr="002D708E">
        <w:rPr>
          <w:rFonts w:ascii="Times New Roman" w:hAnsi="Times New Roman" w:cs="Times New Roman"/>
          <w:sz w:val="18"/>
          <w:szCs w:val="20"/>
        </w:rPr>
        <w:t>-м году</w:t>
      </w:r>
      <w:r w:rsidR="008B1963" w:rsidRPr="002D708E">
        <w:rPr>
          <w:rFonts w:ascii="Times New Roman" w:hAnsi="Times New Roman" w:cs="Times New Roman"/>
          <w:sz w:val="18"/>
          <w:szCs w:val="20"/>
        </w:rPr>
        <w:t>,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2D708E">
        <w:rPr>
          <w:rFonts w:ascii="Times New Roman" w:hAnsi="Times New Roman" w:cs="Times New Roman"/>
          <w:sz w:val="18"/>
          <w:szCs w:val="20"/>
        </w:rPr>
        <w:t>КиТТ</w:t>
      </w:r>
      <w:proofErr w:type="spellEnd"/>
      <w:r w:rsidRPr="002D708E">
        <w:rPr>
          <w:rFonts w:ascii="Times New Roman" w:hAnsi="Times New Roman" w:cs="Times New Roman"/>
          <w:sz w:val="18"/>
          <w:szCs w:val="20"/>
        </w:rPr>
        <w:t xml:space="preserve"> и</w:t>
      </w:r>
    </w:p>
    <w:p w:rsidR="008B1963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дополнительным техническим требованиям к автомобилям</w:t>
      </w:r>
      <w:r w:rsidR="00912021">
        <w:rPr>
          <w:rFonts w:ascii="Times New Roman" w:hAnsi="Times New Roman" w:cs="Times New Roman"/>
          <w:sz w:val="18"/>
          <w:szCs w:val="20"/>
        </w:rPr>
        <w:t>,</w:t>
      </w:r>
      <w:r w:rsidRPr="002D708E">
        <w:rPr>
          <w:rFonts w:ascii="Times New Roman" w:hAnsi="Times New Roman" w:cs="Times New Roman"/>
          <w:sz w:val="18"/>
          <w:szCs w:val="20"/>
        </w:rPr>
        <w:t xml:space="preserve"> участвующим в АКГ.</w:t>
      </w:r>
      <w:r w:rsidR="001A52F1" w:rsidRPr="002D708E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C3C1F" w:rsidRPr="002D708E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9.2</w:t>
      </w:r>
      <w:r w:rsidR="003C3C1F" w:rsidRPr="002D708E">
        <w:rPr>
          <w:rFonts w:ascii="Times New Roman" w:hAnsi="Times New Roman" w:cs="Times New Roman"/>
          <w:sz w:val="18"/>
          <w:szCs w:val="20"/>
        </w:rPr>
        <w:t xml:space="preserve"> Зачетные группы:</w:t>
      </w:r>
    </w:p>
    <w:p w:rsidR="00500515" w:rsidRPr="00414984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«1600»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>: Автомобили, соответствующие</w:t>
      </w:r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Приложения 22 </w:t>
      </w:r>
      <w:proofErr w:type="spellStart"/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>КиТТ</w:t>
      </w:r>
      <w:proofErr w:type="spellEnd"/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(</w:t>
      </w:r>
      <w:proofErr w:type="gram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ТТ</w:t>
      </w:r>
      <w:proofErr w:type="gramEnd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АКГ 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>«Национальный»</w:t>
      </w:r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>)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, а так же иные спортивные </w:t>
      </w:r>
      <w:r w:rsidR="00500515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кузовные 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>автомобили,</w:t>
      </w:r>
      <w:r w:rsidR="003D1BCE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с атмосферными </w:t>
      </w:r>
      <w:proofErr w:type="spellStart"/>
      <w:r w:rsidR="003D1BCE" w:rsidRPr="00414984">
        <w:rPr>
          <w:rFonts w:ascii="Times New Roman" w:hAnsi="Times New Roman" w:cs="Times New Roman"/>
          <w:color w:val="FF0000"/>
          <w:sz w:val="18"/>
          <w:szCs w:val="20"/>
        </w:rPr>
        <w:t>двигателеми</w:t>
      </w:r>
      <w:proofErr w:type="spellEnd"/>
      <w:r w:rsidR="003D1BCE" w:rsidRPr="00414984">
        <w:rPr>
          <w:rFonts w:ascii="Times New Roman" w:hAnsi="Times New Roman" w:cs="Times New Roman"/>
          <w:color w:val="FF0000"/>
          <w:sz w:val="18"/>
          <w:szCs w:val="20"/>
        </w:rPr>
        <w:t>, имеющими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рабочий объем не более 1600 кубических сантиметров и систему питания серийного производства.</w:t>
      </w:r>
    </w:p>
    <w:p w:rsidR="00083AE0" w:rsidRPr="00414984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16"/>
        </w:rPr>
      </w:pPr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«</w:t>
      </w:r>
      <w:proofErr w:type="spellStart"/>
      <w:r w:rsidR="00803C84">
        <w:rPr>
          <w:rFonts w:ascii="Times New Roman" w:hAnsi="Times New Roman" w:cs="Times New Roman"/>
          <w:b/>
          <w:color w:val="FF0000"/>
          <w:sz w:val="18"/>
          <w:szCs w:val="20"/>
        </w:rPr>
        <w:t>Туринг-</w:t>
      </w:r>
      <w:r w:rsidR="00272F1F">
        <w:rPr>
          <w:rFonts w:ascii="Times New Roman" w:hAnsi="Times New Roman" w:cs="Times New Roman"/>
          <w:b/>
          <w:color w:val="FF0000"/>
          <w:sz w:val="18"/>
          <w:szCs w:val="20"/>
        </w:rPr>
        <w:t>Лайт</w:t>
      </w:r>
      <w:proofErr w:type="spellEnd"/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»: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Автомобили, соответствующие </w:t>
      </w:r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>Приложения 22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, Приложения 4</w:t>
      </w:r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proofErr w:type="spellStart"/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>КиТТ</w:t>
      </w:r>
      <w:proofErr w:type="spellEnd"/>
      <w:r w:rsidR="00D763A5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(</w:t>
      </w:r>
      <w:proofErr w:type="gram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ТТ</w:t>
      </w:r>
      <w:proofErr w:type="gramEnd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>АКГ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«</w:t>
      </w:r>
      <w:proofErr w:type="spellStart"/>
      <w:r w:rsidRPr="00414984">
        <w:rPr>
          <w:rFonts w:ascii="Times New Roman" w:hAnsi="Times New Roman" w:cs="Times New Roman"/>
          <w:color w:val="FF0000"/>
          <w:sz w:val="18"/>
          <w:szCs w:val="20"/>
        </w:rPr>
        <w:t>Туринг-Лайт</w:t>
      </w:r>
      <w:proofErr w:type="spellEnd"/>
      <w:r w:rsidRPr="00414984">
        <w:rPr>
          <w:rFonts w:ascii="Times New Roman" w:hAnsi="Times New Roman" w:cs="Times New Roman"/>
          <w:color w:val="FF0000"/>
          <w:sz w:val="18"/>
          <w:szCs w:val="16"/>
        </w:rPr>
        <w:t>»</w:t>
      </w:r>
      <w:r w:rsidR="00D763A5" w:rsidRPr="00414984">
        <w:rPr>
          <w:rFonts w:ascii="Times New Roman" w:hAnsi="Times New Roman" w:cs="Times New Roman"/>
          <w:color w:val="FF0000"/>
          <w:sz w:val="18"/>
          <w:szCs w:val="16"/>
        </w:rPr>
        <w:t>)</w:t>
      </w:r>
      <w:r w:rsidR="001C744F" w:rsidRPr="00414984">
        <w:rPr>
          <w:rFonts w:ascii="Times New Roman" w:hAnsi="Times New Roman" w:cs="Times New Roman"/>
          <w:color w:val="FF0000"/>
          <w:sz w:val="18"/>
          <w:szCs w:val="16"/>
        </w:rPr>
        <w:t xml:space="preserve"> и автомобили  соответствующие международной классификации ФИА </w:t>
      </w:r>
      <w:r w:rsidR="0015227C" w:rsidRPr="00414984">
        <w:rPr>
          <w:rFonts w:ascii="Times New Roman" w:hAnsi="Times New Roman" w:cs="Times New Roman"/>
          <w:color w:val="FF0000"/>
          <w:sz w:val="18"/>
          <w:szCs w:val="16"/>
        </w:rPr>
        <w:t>«</w:t>
      </w:r>
      <w:r w:rsidR="0015227C" w:rsidRPr="00414984">
        <w:rPr>
          <w:rFonts w:ascii="Times New Roman" w:hAnsi="Times New Roman" w:cs="Times New Roman"/>
          <w:color w:val="FF0000"/>
          <w:sz w:val="18"/>
          <w:szCs w:val="16"/>
          <w:lang w:val="en-US"/>
        </w:rPr>
        <w:t>R</w:t>
      </w:r>
      <w:r w:rsidR="0015227C" w:rsidRPr="00414984">
        <w:rPr>
          <w:rFonts w:ascii="Times New Roman" w:hAnsi="Times New Roman" w:cs="Times New Roman"/>
          <w:color w:val="FF0000"/>
          <w:sz w:val="18"/>
          <w:szCs w:val="16"/>
        </w:rPr>
        <w:t xml:space="preserve">2», </w:t>
      </w:r>
      <w:r w:rsidRPr="00414984">
        <w:rPr>
          <w:rFonts w:ascii="Times New Roman" w:hAnsi="Times New Roman" w:cs="Times New Roman"/>
          <w:color w:val="FF0000"/>
          <w:sz w:val="18"/>
          <w:szCs w:val="16"/>
        </w:rPr>
        <w:t>«</w:t>
      </w:r>
      <w:r w:rsidRPr="00414984">
        <w:rPr>
          <w:rFonts w:ascii="Times New Roman" w:hAnsi="Times New Roman" w:cs="Times New Roman"/>
          <w:color w:val="FF0000"/>
          <w:sz w:val="18"/>
          <w:szCs w:val="16"/>
          <w:lang w:val="en-US"/>
        </w:rPr>
        <w:t>R</w:t>
      </w:r>
      <w:r w:rsidR="00083AE0" w:rsidRPr="00414984">
        <w:rPr>
          <w:rFonts w:ascii="Times New Roman" w:hAnsi="Times New Roman" w:cs="Times New Roman"/>
          <w:color w:val="FF0000"/>
          <w:sz w:val="18"/>
          <w:szCs w:val="16"/>
        </w:rPr>
        <w:t>2</w:t>
      </w:r>
      <w:r w:rsidR="001C744F" w:rsidRPr="00414984">
        <w:rPr>
          <w:rFonts w:ascii="Times New Roman" w:hAnsi="Times New Roman" w:cs="Times New Roman"/>
          <w:color w:val="FF0000"/>
          <w:sz w:val="18"/>
          <w:szCs w:val="16"/>
          <w:lang w:val="en-US"/>
        </w:rPr>
        <w:t>B</w:t>
      </w:r>
      <w:r w:rsidR="001C744F" w:rsidRPr="00414984">
        <w:rPr>
          <w:rFonts w:ascii="Times New Roman" w:hAnsi="Times New Roman" w:cs="Times New Roman"/>
          <w:color w:val="FF0000"/>
          <w:sz w:val="18"/>
          <w:szCs w:val="16"/>
        </w:rPr>
        <w:t>»</w:t>
      </w:r>
    </w:p>
    <w:p w:rsidR="00500515" w:rsidRPr="00414984" w:rsidRDefault="003C3C1F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«</w:t>
      </w:r>
      <w:proofErr w:type="spellStart"/>
      <w:r w:rsidR="00803C84">
        <w:rPr>
          <w:rFonts w:ascii="Times New Roman" w:hAnsi="Times New Roman" w:cs="Times New Roman"/>
          <w:b/>
          <w:color w:val="FF0000"/>
          <w:sz w:val="18"/>
          <w:szCs w:val="20"/>
        </w:rPr>
        <w:t>Суперп</w:t>
      </w:r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родакшн</w:t>
      </w:r>
      <w:proofErr w:type="spellEnd"/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»: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Автомобили, соответствующие 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Приложения 7</w:t>
      </w:r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proofErr w:type="spellStart"/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>КиТТ</w:t>
      </w:r>
      <w:proofErr w:type="spellEnd"/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(</w:t>
      </w:r>
      <w:proofErr w:type="gram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ТТ</w:t>
      </w:r>
      <w:proofErr w:type="gramEnd"/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>«</w:t>
      </w:r>
      <w:proofErr w:type="spellStart"/>
      <w:r w:rsidRPr="00414984">
        <w:rPr>
          <w:rFonts w:ascii="Times New Roman" w:hAnsi="Times New Roman" w:cs="Times New Roman"/>
          <w:color w:val="FF0000"/>
          <w:sz w:val="18"/>
          <w:szCs w:val="20"/>
        </w:rPr>
        <w:t>Суперпродакшн</w:t>
      </w:r>
      <w:proofErr w:type="spellEnd"/>
      <w:r w:rsidRPr="00414984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>)</w:t>
      </w:r>
    </w:p>
    <w:p w:rsidR="00500515" w:rsidRPr="00414984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«</w:t>
      </w:r>
      <w:proofErr w:type="spellStart"/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Туринг</w:t>
      </w:r>
      <w:proofErr w:type="spellEnd"/>
      <w:r w:rsidRPr="00414984">
        <w:rPr>
          <w:rFonts w:ascii="Times New Roman" w:hAnsi="Times New Roman" w:cs="Times New Roman"/>
          <w:b/>
          <w:color w:val="FF0000"/>
          <w:sz w:val="18"/>
          <w:szCs w:val="20"/>
        </w:rPr>
        <w:t>»: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Автомобили, соответс</w:t>
      </w:r>
      <w:r w:rsidR="00500515" w:rsidRPr="00414984">
        <w:rPr>
          <w:rFonts w:ascii="Times New Roman" w:hAnsi="Times New Roman" w:cs="Times New Roman"/>
          <w:color w:val="FF0000"/>
          <w:sz w:val="18"/>
          <w:szCs w:val="20"/>
        </w:rPr>
        <w:t>т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вующие </w:t>
      </w:r>
      <w:r w:rsidR="001C744F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Приложения 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5 </w:t>
      </w:r>
      <w:proofErr w:type="spell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КиТТ</w:t>
      </w:r>
      <w:proofErr w:type="spellEnd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 (</w:t>
      </w:r>
      <w:proofErr w:type="gram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ТТ</w:t>
      </w:r>
      <w:proofErr w:type="gramEnd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414984">
        <w:rPr>
          <w:rFonts w:ascii="Times New Roman" w:hAnsi="Times New Roman" w:cs="Times New Roman"/>
          <w:color w:val="FF0000"/>
          <w:sz w:val="18"/>
          <w:szCs w:val="20"/>
        </w:rPr>
        <w:t>«</w:t>
      </w:r>
      <w:proofErr w:type="spellStart"/>
      <w:r w:rsidRPr="00414984">
        <w:rPr>
          <w:rFonts w:ascii="Times New Roman" w:hAnsi="Times New Roman" w:cs="Times New Roman"/>
          <w:color w:val="FF0000"/>
          <w:sz w:val="18"/>
          <w:szCs w:val="20"/>
        </w:rPr>
        <w:t>Туринг</w:t>
      </w:r>
      <w:proofErr w:type="spellEnd"/>
      <w:r w:rsidRPr="00414984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, ТТ  «</w:t>
      </w:r>
      <w:proofErr w:type="spellStart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Туринг</w:t>
      </w:r>
      <w:proofErr w:type="spellEnd"/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  <w:lang w:val="en-US"/>
        </w:rPr>
        <w:t>SEAT</w:t>
      </w:r>
      <w:r w:rsidR="0015227C" w:rsidRPr="00414984">
        <w:rPr>
          <w:rFonts w:ascii="Times New Roman" w:hAnsi="Times New Roman" w:cs="Times New Roman"/>
          <w:color w:val="FF0000"/>
          <w:sz w:val="18"/>
          <w:szCs w:val="20"/>
        </w:rPr>
        <w:t>»)</w:t>
      </w:r>
    </w:p>
    <w:p w:rsidR="00065E8C" w:rsidRPr="00170857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«</w:t>
      </w:r>
      <w:r w:rsidRPr="002D708E">
        <w:rPr>
          <w:rFonts w:ascii="Times New Roman" w:hAnsi="Times New Roman" w:cs="Times New Roman"/>
          <w:b/>
          <w:sz w:val="18"/>
          <w:szCs w:val="20"/>
          <w:lang w:val="en-US"/>
        </w:rPr>
        <w:t>GT</w:t>
      </w:r>
      <w:r w:rsidRPr="002D708E">
        <w:rPr>
          <w:rFonts w:ascii="Times New Roman" w:hAnsi="Times New Roman" w:cs="Times New Roman"/>
          <w:b/>
          <w:sz w:val="18"/>
          <w:szCs w:val="20"/>
        </w:rPr>
        <w:t>»: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500515" w:rsidRPr="002D708E">
        <w:rPr>
          <w:rFonts w:ascii="Times New Roman" w:hAnsi="Times New Roman" w:cs="Times New Roman"/>
          <w:sz w:val="18"/>
          <w:szCs w:val="20"/>
        </w:rPr>
        <w:t>Кузовные спортивные а</w:t>
      </w:r>
      <w:r w:rsidRPr="002D708E">
        <w:rPr>
          <w:rFonts w:ascii="Times New Roman" w:hAnsi="Times New Roman" w:cs="Times New Roman"/>
          <w:sz w:val="18"/>
          <w:szCs w:val="20"/>
        </w:rPr>
        <w:t>втомобили, соответс</w:t>
      </w:r>
      <w:r w:rsidR="00500515" w:rsidRPr="002D708E">
        <w:rPr>
          <w:rFonts w:ascii="Times New Roman" w:hAnsi="Times New Roman" w:cs="Times New Roman"/>
          <w:sz w:val="18"/>
          <w:szCs w:val="20"/>
        </w:rPr>
        <w:t>т</w:t>
      </w:r>
      <w:r w:rsidRPr="002D708E">
        <w:rPr>
          <w:rFonts w:ascii="Times New Roman" w:hAnsi="Times New Roman" w:cs="Times New Roman"/>
          <w:sz w:val="18"/>
          <w:szCs w:val="20"/>
        </w:rPr>
        <w:t xml:space="preserve">вующие требованиям безопасности и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ТТ</w:t>
      </w:r>
      <w:proofErr w:type="gramEnd"/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500515" w:rsidRPr="002D708E">
        <w:rPr>
          <w:rFonts w:ascii="Times New Roman" w:hAnsi="Times New Roman" w:cs="Times New Roman"/>
          <w:sz w:val="18"/>
          <w:szCs w:val="20"/>
        </w:rPr>
        <w:t>международных серий</w:t>
      </w:r>
      <w:r w:rsidR="002F70A1">
        <w:rPr>
          <w:rFonts w:ascii="Times New Roman" w:hAnsi="Times New Roman" w:cs="Times New Roman"/>
          <w:sz w:val="18"/>
          <w:szCs w:val="20"/>
        </w:rPr>
        <w:t xml:space="preserve"> </w:t>
      </w:r>
      <w:r w:rsidR="002F70A1">
        <w:rPr>
          <w:rFonts w:ascii="Times New Roman" w:hAnsi="Times New Roman" w:cs="Times New Roman"/>
          <w:sz w:val="18"/>
          <w:szCs w:val="20"/>
          <w:lang w:val="en-US"/>
        </w:rPr>
        <w:t>FIA</w:t>
      </w:r>
      <w:r w:rsidR="002F70A1">
        <w:rPr>
          <w:rFonts w:ascii="Times New Roman" w:hAnsi="Times New Roman" w:cs="Times New Roman"/>
          <w:sz w:val="18"/>
          <w:szCs w:val="20"/>
        </w:rPr>
        <w:t xml:space="preserve"> </w:t>
      </w:r>
      <w:r w:rsidR="002F70A1">
        <w:rPr>
          <w:rFonts w:ascii="Times New Roman" w:hAnsi="Times New Roman" w:cs="Times New Roman"/>
          <w:sz w:val="18"/>
          <w:szCs w:val="20"/>
          <w:lang w:val="en-US"/>
        </w:rPr>
        <w:t>GT</w:t>
      </w:r>
      <w:r w:rsidR="002F70A1">
        <w:rPr>
          <w:rFonts w:ascii="Times New Roman" w:hAnsi="Times New Roman" w:cs="Times New Roman"/>
          <w:sz w:val="18"/>
          <w:szCs w:val="20"/>
        </w:rPr>
        <w:t xml:space="preserve">, </w:t>
      </w:r>
      <w:r w:rsidR="00500515" w:rsidRPr="002D708E">
        <w:rPr>
          <w:rFonts w:ascii="Times New Roman" w:hAnsi="Times New Roman" w:cs="Times New Roman"/>
          <w:sz w:val="18"/>
          <w:szCs w:val="20"/>
          <w:lang w:val="en-US"/>
        </w:rPr>
        <w:t>VLN</w:t>
      </w:r>
      <w:r w:rsidR="00500515" w:rsidRPr="002D708E">
        <w:rPr>
          <w:rFonts w:ascii="Times New Roman" w:hAnsi="Times New Roman" w:cs="Times New Roman"/>
          <w:sz w:val="18"/>
          <w:szCs w:val="20"/>
        </w:rPr>
        <w:t>, «</w:t>
      </w:r>
      <w:r w:rsidR="00500515" w:rsidRPr="002D708E">
        <w:rPr>
          <w:rFonts w:ascii="Times New Roman" w:hAnsi="Times New Roman" w:cs="Times New Roman"/>
          <w:sz w:val="18"/>
          <w:szCs w:val="20"/>
          <w:lang w:val="en-US"/>
        </w:rPr>
        <w:t>Porsche</w:t>
      </w:r>
      <w:r w:rsidR="00500515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500515" w:rsidRPr="002D708E">
        <w:rPr>
          <w:rFonts w:ascii="Times New Roman" w:hAnsi="Times New Roman" w:cs="Times New Roman"/>
          <w:sz w:val="18"/>
          <w:szCs w:val="20"/>
          <w:lang w:val="en-US"/>
        </w:rPr>
        <w:t>cup</w:t>
      </w:r>
      <w:r w:rsidR="00170857">
        <w:rPr>
          <w:rFonts w:ascii="Times New Roman" w:hAnsi="Times New Roman" w:cs="Times New Roman"/>
          <w:sz w:val="18"/>
          <w:szCs w:val="20"/>
        </w:rPr>
        <w:t>» и иных.</w:t>
      </w:r>
    </w:p>
    <w:p w:rsidR="008615F1" w:rsidRPr="00BD0E74" w:rsidRDefault="008615F1" w:rsidP="00861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«</w:t>
      </w:r>
      <w:proofErr w:type="spellStart"/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Спортпрототип</w:t>
      </w:r>
      <w:proofErr w:type="spellEnd"/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 </w:t>
      </w: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  <w:lang w:val="en-US"/>
        </w:rPr>
        <w:t>CN</w:t>
      </w: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»: </w:t>
      </w:r>
      <w:r w:rsidRPr="00E764A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информация о допуске автомобилей в данной зачетной группе будет представлена дополнительным бюллетенем к настоящему регламенту, исходя из заявок участников. Заявки для участия в зачетной группе </w:t>
      </w: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«</w:t>
      </w:r>
      <w:proofErr w:type="spellStart"/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Спортпрототип</w:t>
      </w:r>
      <w:proofErr w:type="spellEnd"/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 </w:t>
      </w: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  <w:lang w:val="en-US"/>
        </w:rPr>
        <w:t>CN</w:t>
      </w:r>
      <w:r w:rsidRPr="00E764AF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»</w:t>
      </w:r>
      <w:r w:rsidRPr="00E764AF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должны быть </w:t>
      </w:r>
      <w:r w:rsidR="00272F1F">
        <w:rPr>
          <w:rFonts w:ascii="Times New Roman" w:hAnsi="Times New Roman" w:cs="Times New Roman"/>
          <w:color w:val="000000" w:themeColor="text1"/>
          <w:sz w:val="18"/>
          <w:szCs w:val="20"/>
        </w:rPr>
        <w:t>поданы до 10 сентября 2018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года, с указанием </w:t>
      </w:r>
      <w:r w:rsidRPr="00BD0E74">
        <w:rPr>
          <w:rFonts w:ascii="Times New Roman" w:hAnsi="Times New Roman" w:cs="Times New Roman"/>
          <w:color w:val="000000" w:themeColor="text1"/>
          <w:sz w:val="18"/>
          <w:szCs w:val="20"/>
        </w:rPr>
        <w:t>подробных технических характеристик автомобиля и его описанием, утвержденного состава экипажа, номеров спортивных лицензий водителей.</w:t>
      </w:r>
    </w:p>
    <w:p w:rsidR="00500515" w:rsidRPr="002D708E" w:rsidRDefault="00500515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500515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9.3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935B1A" w:rsidRPr="002D708E">
        <w:rPr>
          <w:rFonts w:ascii="Times New Roman" w:hAnsi="Times New Roman" w:cs="Times New Roman"/>
          <w:sz w:val="18"/>
          <w:szCs w:val="20"/>
        </w:rPr>
        <w:t>Все автомобили должны быть оборудованы исправными датчиками автоматической системы хронометража</w:t>
      </w:r>
    </w:p>
    <w:p w:rsidR="00935B1A" w:rsidRPr="002D708E" w:rsidRDefault="00935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"TRANX-260", номера которых указываются Участниками на Административной проверке. </w:t>
      </w:r>
    </w:p>
    <w:p w:rsidR="00935B1A" w:rsidRPr="002D708E" w:rsidRDefault="00500515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9.4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935B1A" w:rsidRPr="002D708E">
        <w:rPr>
          <w:rFonts w:ascii="Times New Roman" w:hAnsi="Times New Roman" w:cs="Times New Roman"/>
          <w:sz w:val="18"/>
          <w:szCs w:val="20"/>
        </w:rPr>
        <w:t>Все автомобили, участвующие в соревновании должны иметь установленный РАФ</w:t>
      </w:r>
      <w:r w:rsidR="00561265" w:rsidRPr="002D708E">
        <w:rPr>
          <w:rFonts w:ascii="Times New Roman" w:hAnsi="Times New Roman" w:cs="Times New Roman"/>
          <w:sz w:val="18"/>
          <w:szCs w:val="20"/>
        </w:rPr>
        <w:t xml:space="preserve"> Спортивный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Технический Паспорт на</w:t>
      </w:r>
      <w:r w:rsidR="00561265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автомобиль, участвующий в спортивных соревнованиях (СТП).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9.4. </w:t>
      </w:r>
      <w:r w:rsidRPr="002D708E">
        <w:rPr>
          <w:rFonts w:ascii="Times New Roman" w:hAnsi="Times New Roman" w:cs="Times New Roman"/>
          <w:sz w:val="18"/>
          <w:szCs w:val="20"/>
        </w:rPr>
        <w:t>Техническая инспекция проводится в соответствии со статьёй 7 ОУ РАФ и статьёй 7 Правил.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9.5. </w:t>
      </w:r>
      <w:r w:rsidRPr="002D708E">
        <w:rPr>
          <w:rFonts w:ascii="Times New Roman" w:hAnsi="Times New Roman" w:cs="Times New Roman"/>
          <w:sz w:val="18"/>
          <w:szCs w:val="20"/>
        </w:rPr>
        <w:t xml:space="preserve">Порядок размещения обязательной </w:t>
      </w:r>
      <w:r w:rsidR="00C516F2" w:rsidRPr="002D708E">
        <w:rPr>
          <w:rFonts w:ascii="Times New Roman" w:hAnsi="Times New Roman" w:cs="Times New Roman"/>
          <w:sz w:val="18"/>
          <w:szCs w:val="20"/>
        </w:rPr>
        <w:t>рекламы публикуется Организатором дополнительно в виде приложения к Настоящему Регламенту</w:t>
      </w:r>
      <w:r w:rsidRPr="002D708E">
        <w:rPr>
          <w:rFonts w:ascii="Times New Roman" w:hAnsi="Times New Roman" w:cs="Times New Roman"/>
          <w:sz w:val="18"/>
          <w:szCs w:val="20"/>
        </w:rPr>
        <w:t>.</w:t>
      </w:r>
    </w:p>
    <w:p w:rsidR="00722629" w:rsidRPr="00E9448B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9.6. </w:t>
      </w:r>
      <w:r w:rsidRPr="002D708E">
        <w:rPr>
          <w:rFonts w:ascii="Times New Roman" w:eastAsia="Arial-BoldMT" w:hAnsi="Times New Roman" w:cs="Times New Roman"/>
          <w:sz w:val="18"/>
          <w:szCs w:val="20"/>
        </w:rPr>
        <w:t>Используемые шины</w:t>
      </w: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:</w:t>
      </w:r>
    </w:p>
    <w:p w:rsidR="00722629" w:rsidRPr="00170857" w:rsidRDefault="00065E8C" w:rsidP="00170857">
      <w:pPr>
        <w:tabs>
          <w:tab w:val="center" w:pos="5233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8615F1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-в</w:t>
      </w:r>
      <w:r w:rsidR="00722629" w:rsidRPr="008615F1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зачетной группе «1600»: </w:t>
      </w:r>
      <w:r w:rsidR="003C490B" w:rsidRPr="008615F1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3C490B" w:rsidRPr="008615F1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3C490B" w:rsidRPr="008615F1">
        <w:rPr>
          <w:rFonts w:ascii="Times New Roman" w:hAnsi="Times New Roman" w:cs="Times New Roman"/>
          <w:sz w:val="18"/>
          <w:szCs w:val="18"/>
        </w:rPr>
        <w:t>А048 185/55</w:t>
      </w:r>
      <w:r w:rsidR="003C490B" w:rsidRPr="008615F1">
        <w:rPr>
          <w:rFonts w:ascii="Times New Roman" w:hAnsi="Times New Roman" w:cs="Times New Roman"/>
          <w:sz w:val="18"/>
          <w:szCs w:val="18"/>
          <w:lang w:val="en-US"/>
        </w:rPr>
        <w:t>R</w:t>
      </w:r>
      <w:r w:rsidR="003C490B" w:rsidRPr="008615F1">
        <w:rPr>
          <w:rFonts w:ascii="Times New Roman" w:hAnsi="Times New Roman" w:cs="Times New Roman"/>
          <w:sz w:val="18"/>
          <w:szCs w:val="18"/>
        </w:rPr>
        <w:t>14</w:t>
      </w:r>
      <w:r w:rsidR="00170857" w:rsidRPr="008615F1">
        <w:rPr>
          <w:rFonts w:ascii="Times New Roman" w:eastAsia="Arial-BoldMT" w:hAnsi="Times New Roman" w:cs="Times New Roman"/>
          <w:bCs/>
          <w:sz w:val="18"/>
          <w:szCs w:val="18"/>
        </w:rPr>
        <w:t>;</w:t>
      </w:r>
    </w:p>
    <w:p w:rsidR="00722629" w:rsidRPr="002D708E" w:rsidRDefault="00065E8C" w:rsidP="00722629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-в</w:t>
      </w:r>
      <w:r w:rsidR="00C44E8A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зачетной группе «</w:t>
      </w:r>
      <w:proofErr w:type="spellStart"/>
      <w:r w:rsidR="00C44E8A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Туринг-Лайт</w:t>
      </w:r>
      <w:proofErr w:type="spellEnd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»: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005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195/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5</w:t>
      </w:r>
      <w:r w:rsidR="003C490B" w:rsidRP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6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15</w:t>
      </w:r>
      <w:proofErr w:type="gramStart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, 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proofErr w:type="gramEnd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006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195/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5</w:t>
      </w:r>
      <w:r w:rsidR="003C490B" w:rsidRP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6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15</w:t>
      </w:r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;</w:t>
      </w:r>
    </w:p>
    <w:p w:rsidR="00722629" w:rsidRPr="002D708E" w:rsidRDefault="00065E8C" w:rsidP="00722629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-в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зачетной группе «</w:t>
      </w:r>
      <w:proofErr w:type="spellStart"/>
      <w:r w:rsidR="00C44E8A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Суперп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родакшн</w:t>
      </w:r>
      <w:proofErr w:type="spellEnd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»: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005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240/610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17,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006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240/610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17</w:t>
      </w:r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;</w:t>
      </w:r>
    </w:p>
    <w:p w:rsidR="003B35EB" w:rsidRPr="002D708E" w:rsidRDefault="003B35EB" w:rsidP="00722629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-в зачетной группе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«</w:t>
      </w:r>
      <w:proofErr w:type="spellStart"/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Спортпрототип</w:t>
      </w:r>
      <w:proofErr w:type="spellEnd"/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  <w:lang w:val="en-US"/>
        </w:rPr>
        <w:t>CN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»: </w:t>
      </w: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в соотв</w:t>
      </w:r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етствии с </w:t>
      </w:r>
      <w:proofErr w:type="gramStart"/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ТТ</w:t>
      </w:r>
      <w:proofErr w:type="gramEnd"/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к указанной группе;</w:t>
      </w:r>
    </w:p>
    <w:p w:rsidR="00722629" w:rsidRPr="002D708E" w:rsidRDefault="00065E8C" w:rsidP="00722629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lastRenderedPageBreak/>
        <w:t>-в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зачетной группе </w:t>
      </w:r>
      <w:proofErr w:type="spellStart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Туринг</w:t>
      </w:r>
      <w:proofErr w:type="spellEnd"/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»: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005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2</w:t>
      </w:r>
      <w:r w:rsidR="003C490B" w:rsidRP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5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0/660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18,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Yokohama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A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006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 </w:t>
      </w:r>
      <w:r w:rsid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2</w:t>
      </w:r>
      <w:r w:rsidR="003C490B" w:rsidRPr="003C490B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5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 xml:space="preserve">0/660 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R</w:t>
      </w:r>
      <w:r w:rsidR="00722629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18</w:t>
      </w:r>
      <w:r w:rsidR="00170857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;</w:t>
      </w:r>
    </w:p>
    <w:p w:rsidR="003B35EB" w:rsidRPr="002D708E" w:rsidRDefault="003B35EB" w:rsidP="003B35EB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-в зачетной группе «</w:t>
      </w: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  <w:lang w:val="en-US"/>
        </w:rPr>
        <w:t>GT</w:t>
      </w:r>
      <w:r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»: Свободные</w:t>
      </w:r>
    </w:p>
    <w:p w:rsidR="00722629" w:rsidRPr="002D708E" w:rsidRDefault="00722629" w:rsidP="00722629">
      <w:pPr>
        <w:tabs>
          <w:tab w:val="left" w:pos="8018"/>
        </w:tabs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</w:pPr>
    </w:p>
    <w:p w:rsidR="00ED03FA" w:rsidRPr="00170857" w:rsidRDefault="00E66776" w:rsidP="009341B1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В зачетных группах </w:t>
      </w:r>
      <w:r w:rsidR="00272F1F">
        <w:rPr>
          <w:rFonts w:ascii="Times New Roman" w:eastAsia="Arial-BoldMT" w:hAnsi="Times New Roman" w:cs="Times New Roman"/>
          <w:bCs/>
          <w:sz w:val="18"/>
          <w:szCs w:val="20"/>
        </w:rPr>
        <w:t>«1600» «</w:t>
      </w:r>
      <w:proofErr w:type="spellStart"/>
      <w:r w:rsidR="00272F1F">
        <w:rPr>
          <w:rFonts w:ascii="Times New Roman" w:eastAsia="Arial-BoldMT" w:hAnsi="Times New Roman" w:cs="Times New Roman"/>
          <w:bCs/>
          <w:sz w:val="18"/>
          <w:szCs w:val="20"/>
        </w:rPr>
        <w:t>Туринг</w:t>
      </w:r>
      <w:proofErr w:type="spellEnd"/>
      <w:r w:rsidR="00272F1F">
        <w:rPr>
          <w:rFonts w:ascii="Times New Roman" w:eastAsia="Arial-BoldMT" w:hAnsi="Times New Roman" w:cs="Times New Roman"/>
          <w:bCs/>
          <w:sz w:val="18"/>
          <w:szCs w:val="20"/>
        </w:rPr>
        <w:t xml:space="preserve"> </w:t>
      </w:r>
      <w:proofErr w:type="spellStart"/>
      <w:r w:rsidR="00272F1F">
        <w:rPr>
          <w:rFonts w:ascii="Times New Roman" w:eastAsia="Arial-BoldMT" w:hAnsi="Times New Roman" w:cs="Times New Roman"/>
          <w:bCs/>
          <w:sz w:val="18"/>
          <w:szCs w:val="20"/>
        </w:rPr>
        <w:t>Лайт</w:t>
      </w:r>
      <w:proofErr w:type="spell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», «</w:t>
      </w:r>
      <w:proofErr w:type="spellStart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Продакшн</w:t>
      </w:r>
      <w:proofErr w:type="spell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», «</w:t>
      </w:r>
      <w:proofErr w:type="spellStart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Туринг</w:t>
      </w:r>
      <w:proofErr w:type="spell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»</w:t>
      </w:r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, </w:t>
      </w:r>
      <w:r w:rsidR="00065E8C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«</w:t>
      </w:r>
      <w:proofErr w:type="spellStart"/>
      <w:r w:rsidR="00065E8C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Спортпрототип</w:t>
      </w:r>
      <w:proofErr w:type="spellEnd"/>
      <w:r w:rsidR="00065E8C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065E8C" w:rsidRPr="002D708E">
        <w:rPr>
          <w:rFonts w:ascii="Times New Roman" w:hAnsi="Times New Roman" w:cs="Times New Roman"/>
          <w:color w:val="000000" w:themeColor="text1"/>
          <w:sz w:val="18"/>
          <w:szCs w:val="20"/>
          <w:lang w:val="en-US"/>
        </w:rPr>
        <w:t>CN</w:t>
      </w:r>
      <w:r w:rsidR="00065E8C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»: </w:t>
      </w: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поставку</w:t>
      </w:r>
      <w:r w:rsidR="00722629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указанных шин</w:t>
      </w: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и</w:t>
      </w:r>
      <w:r w:rsidR="00722629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их</w:t>
      </w:r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реализацию на месте проведения соревнования обеспечивает </w:t>
      </w:r>
      <w:proofErr w:type="spellStart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монопоставщик</w:t>
      </w:r>
      <w:proofErr w:type="spell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ООО «ЙОКОХАМА </w:t>
      </w:r>
      <w:proofErr w:type="gramStart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Рус</w:t>
      </w:r>
      <w:proofErr w:type="gramEnd"/>
      <w:r w:rsidRPr="002D708E">
        <w:rPr>
          <w:rFonts w:ascii="Times New Roman" w:eastAsia="Arial-BoldMT" w:hAnsi="Times New Roman" w:cs="Times New Roman"/>
          <w:bCs/>
          <w:sz w:val="18"/>
          <w:szCs w:val="20"/>
        </w:rPr>
        <w:t>»</w:t>
      </w:r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. Электронная почта </w:t>
      </w:r>
      <w:hyperlink r:id="rId11" w:history="1"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  <w:lang w:val="en-US"/>
          </w:rPr>
          <w:t>kirill</w:t>
        </w:r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</w:rPr>
          <w:t>.</w:t>
        </w:r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  <w:lang w:val="en-US"/>
          </w:rPr>
          <w:t>enikeev</w:t>
        </w:r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</w:rPr>
          <w:t>@</w:t>
        </w:r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  <w:lang w:val="en-US"/>
          </w:rPr>
          <w:t>yokohama</w:t>
        </w:r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</w:rPr>
          <w:t>.</w:t>
        </w:r>
        <w:proofErr w:type="spellStart"/>
        <w:r w:rsidR="00065E8C" w:rsidRPr="002D708E">
          <w:rPr>
            <w:rStyle w:val="ab"/>
            <w:rFonts w:ascii="Times New Roman" w:eastAsia="Arial-BoldMT" w:hAnsi="Times New Roman"/>
            <w:bCs/>
            <w:sz w:val="18"/>
            <w:szCs w:val="20"/>
            <w:lang w:val="en-US"/>
          </w:rPr>
          <w:t>ru</w:t>
        </w:r>
        <w:proofErr w:type="spellEnd"/>
      </w:hyperlink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>, контактное лицо –</w:t>
      </w:r>
      <w:r w:rsidR="004E1D5F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</w:t>
      </w:r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Кирилл </w:t>
      </w:r>
      <w:proofErr w:type="spellStart"/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>Еникеев</w:t>
      </w:r>
      <w:proofErr w:type="spellEnd"/>
      <w:r w:rsidR="00065E8C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8-916-953-68-21</w:t>
      </w:r>
    </w:p>
    <w:p w:rsidR="00561265" w:rsidRPr="00ED03FA" w:rsidRDefault="00935B1A" w:rsidP="009341B1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color w:val="000000" w:themeColor="text1"/>
          <w:sz w:val="18"/>
          <w:szCs w:val="20"/>
        </w:rPr>
        <w:t xml:space="preserve">9.7. </w:t>
      </w:r>
      <w:r w:rsidR="00561265" w:rsidRPr="002D708E">
        <w:rPr>
          <w:rFonts w:ascii="Times New Roman" w:eastAsia="Arial-BoldMT" w:hAnsi="Times New Roman" w:cs="Times New Roman"/>
          <w:bCs/>
          <w:color w:val="000000" w:themeColor="text1"/>
          <w:sz w:val="18"/>
          <w:szCs w:val="20"/>
        </w:rPr>
        <w:t>Используемое топливо:</w:t>
      </w:r>
      <w:r w:rsidR="00561265" w:rsidRPr="002D708E">
        <w:rPr>
          <w:rFonts w:ascii="Times New Roman" w:eastAsia="Arial-BoldMT" w:hAnsi="Times New Roman" w:cs="Times New Roman"/>
          <w:b/>
          <w:bCs/>
          <w:color w:val="000000" w:themeColor="text1"/>
          <w:sz w:val="18"/>
          <w:szCs w:val="20"/>
        </w:rPr>
        <w:t xml:space="preserve"> </w:t>
      </w:r>
    </w:p>
    <w:p w:rsidR="005069E0" w:rsidRDefault="00561265" w:rsidP="00934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color w:val="000000" w:themeColor="text1"/>
          <w:sz w:val="18"/>
          <w:szCs w:val="20"/>
        </w:rPr>
        <w:t>-</w:t>
      </w:r>
      <w:r w:rsidR="00500515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Для всех зачетных групп </w:t>
      </w:r>
      <w:r w:rsidR="00523887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допущен</w:t>
      </w:r>
      <w:r w:rsidR="005069E0">
        <w:rPr>
          <w:rFonts w:ascii="Times New Roman" w:hAnsi="Times New Roman" w:cs="Times New Roman"/>
          <w:color w:val="000000" w:themeColor="text1"/>
          <w:sz w:val="18"/>
          <w:szCs w:val="20"/>
        </w:rPr>
        <w:t>о</w:t>
      </w:r>
      <w:r w:rsidR="00523887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к использованию</w:t>
      </w:r>
      <w:r w:rsidR="005069E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монотопливо, поставщик которого будет объявлен дополнительно информационным бюллетенем до 01.08.2018;</w:t>
      </w:r>
    </w:p>
    <w:p w:rsidR="00065E8C" w:rsidRPr="00ED03FA" w:rsidRDefault="00065E8C" w:rsidP="00934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-Для всех зачетных групп допущено к использованию дизельное топливо</w:t>
      </w:r>
      <w:r w:rsidR="00E728B7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, производитель и поставщик топлива не ограничиваются.</w:t>
      </w:r>
    </w:p>
    <w:p w:rsidR="00935B1A" w:rsidRPr="002D708E" w:rsidRDefault="00935B1A" w:rsidP="00C51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9.10. </w:t>
      </w:r>
      <w:r w:rsidRPr="002D708E">
        <w:rPr>
          <w:rFonts w:ascii="Times New Roman" w:hAnsi="Times New Roman" w:cs="Times New Roman"/>
          <w:sz w:val="18"/>
          <w:szCs w:val="20"/>
        </w:rPr>
        <w:t xml:space="preserve">Стартовые номера в зачётных группах распределяются </w:t>
      </w:r>
      <w:r w:rsidR="00C516F2" w:rsidRPr="002D708E">
        <w:rPr>
          <w:rFonts w:ascii="Times New Roman" w:hAnsi="Times New Roman" w:cs="Times New Roman"/>
          <w:sz w:val="18"/>
          <w:szCs w:val="20"/>
        </w:rPr>
        <w:t>от 1 до 99, преиму</w:t>
      </w:r>
      <w:r w:rsidR="009341B1" w:rsidRPr="002D708E">
        <w:rPr>
          <w:rFonts w:ascii="Times New Roman" w:hAnsi="Times New Roman" w:cs="Times New Roman"/>
          <w:sz w:val="18"/>
          <w:szCs w:val="20"/>
        </w:rPr>
        <w:t>щество в выборе имеют чемпионы,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 обладатели кубков</w:t>
      </w:r>
      <w:r w:rsidR="009341B1" w:rsidRPr="002D708E">
        <w:rPr>
          <w:rFonts w:ascii="Times New Roman" w:hAnsi="Times New Roman" w:cs="Times New Roman"/>
          <w:sz w:val="18"/>
          <w:szCs w:val="20"/>
        </w:rPr>
        <w:t xml:space="preserve"> и призеры</w:t>
      </w:r>
      <w:r w:rsidR="006B676E">
        <w:rPr>
          <w:rFonts w:ascii="Times New Roman" w:hAnsi="Times New Roman" w:cs="Times New Roman"/>
          <w:sz w:val="18"/>
          <w:szCs w:val="20"/>
        </w:rPr>
        <w:t xml:space="preserve"> РФ по АКГ сезона 2018</w:t>
      </w:r>
      <w:r w:rsidR="00C516F2" w:rsidRPr="002D708E">
        <w:rPr>
          <w:rFonts w:ascii="Times New Roman" w:hAnsi="Times New Roman" w:cs="Times New Roman"/>
          <w:sz w:val="18"/>
          <w:szCs w:val="20"/>
        </w:rPr>
        <w:t xml:space="preserve"> года.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9.11. </w:t>
      </w:r>
      <w:r w:rsidR="00931D4E">
        <w:rPr>
          <w:rFonts w:ascii="Times New Roman" w:hAnsi="Times New Roman" w:cs="Times New Roman"/>
          <w:sz w:val="18"/>
          <w:szCs w:val="20"/>
        </w:rPr>
        <w:t xml:space="preserve">На соревнование экипажем </w:t>
      </w:r>
      <w:r w:rsidRPr="002D708E">
        <w:rPr>
          <w:rFonts w:ascii="Times New Roman" w:hAnsi="Times New Roman" w:cs="Times New Roman"/>
          <w:sz w:val="18"/>
          <w:szCs w:val="20"/>
        </w:rPr>
        <w:t>может быть заявлен только один автомобиль. Запасные автомобили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запрещены. 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10. УСЛОВИЯ ПРОВЕДЕНИЯ СОРЕВНОВАНИЙ. КЛАССИФИКАЦИЯ. ОПРЕДЕЛЕНИЕ РЕЗУЛЬТАТОВ</w:t>
      </w:r>
    </w:p>
    <w:p w:rsidR="00165778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10.1. </w:t>
      </w:r>
      <w:r w:rsidRPr="002D708E">
        <w:rPr>
          <w:rFonts w:ascii="Times New Roman" w:hAnsi="Times New Roman" w:cs="Times New Roman"/>
          <w:sz w:val="18"/>
          <w:szCs w:val="20"/>
        </w:rPr>
        <w:t xml:space="preserve">Официальные соревнования проводятся в </w:t>
      </w:r>
      <w:r w:rsidR="00165778" w:rsidRPr="002D708E">
        <w:rPr>
          <w:rFonts w:ascii="Times New Roman" w:hAnsi="Times New Roman" w:cs="Times New Roman"/>
          <w:sz w:val="18"/>
          <w:szCs w:val="20"/>
        </w:rPr>
        <w:t xml:space="preserve">абсолютном </w:t>
      </w:r>
      <w:r w:rsidR="009341B1" w:rsidRPr="002D708E">
        <w:rPr>
          <w:rFonts w:ascii="Times New Roman" w:hAnsi="Times New Roman" w:cs="Times New Roman"/>
          <w:sz w:val="18"/>
          <w:szCs w:val="20"/>
        </w:rPr>
        <w:t>командном зачете</w:t>
      </w:r>
      <w:r w:rsidRPr="002D708E">
        <w:rPr>
          <w:rFonts w:ascii="Times New Roman" w:hAnsi="Times New Roman" w:cs="Times New Roman"/>
          <w:sz w:val="18"/>
          <w:szCs w:val="20"/>
        </w:rPr>
        <w:t>, в соответствие со статьей 4.1.</w:t>
      </w:r>
    </w:p>
    <w:p w:rsidR="00165778" w:rsidRPr="002D708E" w:rsidRDefault="00165778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Максимально допустимое количество </w:t>
      </w:r>
      <w:r w:rsidR="00E728B7" w:rsidRPr="002D708E">
        <w:rPr>
          <w:rFonts w:ascii="Times New Roman" w:hAnsi="Times New Roman" w:cs="Times New Roman"/>
          <w:sz w:val="18"/>
          <w:szCs w:val="20"/>
        </w:rPr>
        <w:t>экипажей</w:t>
      </w:r>
      <w:r w:rsidR="00DF5746" w:rsidRPr="002D708E">
        <w:rPr>
          <w:rFonts w:ascii="Times New Roman" w:hAnsi="Times New Roman" w:cs="Times New Roman"/>
          <w:sz w:val="18"/>
          <w:szCs w:val="20"/>
        </w:rPr>
        <w:t xml:space="preserve"> (автомобилей на трассе)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DF5746" w:rsidRPr="002D708E">
        <w:rPr>
          <w:rFonts w:ascii="Times New Roman" w:hAnsi="Times New Roman" w:cs="Times New Roman"/>
          <w:sz w:val="18"/>
          <w:szCs w:val="20"/>
        </w:rPr>
        <w:t>–</w:t>
      </w:r>
      <w:r w:rsidR="00BE6F70" w:rsidRPr="002D708E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DF5746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40 (ограничено паспортной емкостью трассы)</w:t>
      </w:r>
    </w:p>
    <w:p w:rsidR="00935B1A" w:rsidRPr="002D708E" w:rsidRDefault="006A755F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10.2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 Порядок проведения заездов:</w:t>
      </w:r>
    </w:p>
    <w:p w:rsidR="00935B1A" w:rsidRPr="002D708E" w:rsidRDefault="006A755F" w:rsidP="00934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10.2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.1. </w:t>
      </w:r>
      <w:r w:rsidR="00165778" w:rsidRPr="002D708E">
        <w:rPr>
          <w:rFonts w:ascii="Times New Roman" w:eastAsia="Arial-BoldMT" w:hAnsi="Times New Roman" w:cs="Times New Roman"/>
          <w:bCs/>
          <w:sz w:val="18"/>
          <w:szCs w:val="20"/>
        </w:rPr>
        <w:t>В ходе соревнования проводится</w:t>
      </w:r>
      <w:r w:rsidR="00BE6F70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2 официальные тренировки,</w:t>
      </w:r>
      <w:r w:rsidR="00E728B7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квалификация и</w:t>
      </w:r>
      <w:r w:rsidR="00165778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 гонка протяженностью </w:t>
      </w:r>
      <w:r w:rsidR="000E5CB7">
        <w:rPr>
          <w:rFonts w:ascii="Times New Roman" w:eastAsia="Arial-BoldMT" w:hAnsi="Times New Roman" w:cs="Times New Roman"/>
          <w:bCs/>
          <w:color w:val="FF0000"/>
          <w:sz w:val="18"/>
          <w:szCs w:val="20"/>
        </w:rPr>
        <w:t xml:space="preserve">200 минут </w:t>
      </w:r>
      <w:r w:rsidR="000658FC">
        <w:rPr>
          <w:rFonts w:ascii="Times New Roman" w:eastAsia="Arial-BoldMT" w:hAnsi="Times New Roman" w:cs="Times New Roman"/>
          <w:bCs/>
          <w:color w:val="FF0000"/>
          <w:sz w:val="18"/>
          <w:szCs w:val="20"/>
        </w:rPr>
        <w:t>+1 круг</w:t>
      </w:r>
      <w:r w:rsidR="00165778" w:rsidRPr="002D708E">
        <w:rPr>
          <w:rFonts w:ascii="Times New Roman" w:eastAsia="Arial-BoldMT" w:hAnsi="Times New Roman" w:cs="Times New Roman"/>
          <w:bCs/>
          <w:sz w:val="18"/>
          <w:szCs w:val="20"/>
        </w:rPr>
        <w:t xml:space="preserve">. </w:t>
      </w:r>
    </w:p>
    <w:p w:rsidR="00935B1A" w:rsidRPr="002D708E" w:rsidRDefault="004134E5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.Квалификация:</w:t>
      </w:r>
    </w:p>
    <w:p w:rsidR="006A755F" w:rsidRPr="002D708E" w:rsidRDefault="004134E5" w:rsidP="00B61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10.3</w:t>
      </w:r>
      <w:r w:rsidR="00165778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.1</w:t>
      </w:r>
      <w:r w:rsidR="00165778" w:rsidRPr="002D708E">
        <w:rPr>
          <w:rFonts w:ascii="Times New Roman" w:hAnsi="Times New Roman" w:cs="Times New Roman"/>
          <w:sz w:val="18"/>
          <w:szCs w:val="20"/>
        </w:rPr>
        <w:t xml:space="preserve"> П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родолжительность квалификации </w:t>
      </w:r>
      <w:r w:rsidR="00E728B7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60</w:t>
      </w:r>
      <w:r w:rsidR="00935B1A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 минут.</w:t>
      </w:r>
      <w:r w:rsidR="00935B1A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</w:p>
    <w:p w:rsidR="006A755F" w:rsidRPr="002D708E" w:rsidRDefault="004134E5" w:rsidP="00B61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10.3</w:t>
      </w:r>
      <w:r w:rsidR="006A755F" w:rsidRPr="002D708E">
        <w:rPr>
          <w:rFonts w:ascii="Times New Roman" w:hAnsi="Times New Roman" w:cs="Times New Roman"/>
          <w:b/>
          <w:sz w:val="18"/>
          <w:szCs w:val="20"/>
        </w:rPr>
        <w:t>.2</w:t>
      </w:r>
      <w:proofErr w:type="gramStart"/>
      <w:r w:rsidR="006A755F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165778" w:rsidRPr="002D708E">
        <w:rPr>
          <w:rFonts w:ascii="Times New Roman" w:hAnsi="Times New Roman" w:cs="Times New Roman"/>
          <w:sz w:val="18"/>
          <w:szCs w:val="20"/>
        </w:rPr>
        <w:t>В</w:t>
      </w:r>
      <w:proofErr w:type="gramEnd"/>
      <w:r w:rsidR="00165778" w:rsidRPr="002D708E">
        <w:rPr>
          <w:rFonts w:ascii="Times New Roman" w:hAnsi="Times New Roman" w:cs="Times New Roman"/>
          <w:sz w:val="18"/>
          <w:szCs w:val="20"/>
        </w:rPr>
        <w:t xml:space="preserve"> гонку допускаются </w:t>
      </w:r>
      <w:r w:rsidR="00931D4E">
        <w:rPr>
          <w:rFonts w:ascii="Times New Roman" w:hAnsi="Times New Roman" w:cs="Times New Roman"/>
          <w:sz w:val="18"/>
          <w:szCs w:val="20"/>
        </w:rPr>
        <w:t>экипажи</w:t>
      </w:r>
      <w:r w:rsidR="00170857">
        <w:rPr>
          <w:rFonts w:ascii="Times New Roman" w:hAnsi="Times New Roman" w:cs="Times New Roman"/>
          <w:sz w:val="18"/>
          <w:szCs w:val="20"/>
        </w:rPr>
        <w:t xml:space="preserve">, все водители которых приняли участие в </w:t>
      </w:r>
      <w:r w:rsidR="00FE645C">
        <w:rPr>
          <w:rFonts w:ascii="Times New Roman" w:hAnsi="Times New Roman" w:cs="Times New Roman"/>
          <w:sz w:val="18"/>
          <w:szCs w:val="20"/>
        </w:rPr>
        <w:t xml:space="preserve">официальной </w:t>
      </w:r>
      <w:r w:rsidR="00170857">
        <w:rPr>
          <w:rFonts w:ascii="Times New Roman" w:hAnsi="Times New Roman" w:cs="Times New Roman"/>
          <w:sz w:val="18"/>
          <w:szCs w:val="20"/>
        </w:rPr>
        <w:t>тренировке и квалификации.</w:t>
      </w:r>
    </w:p>
    <w:p w:rsidR="00935B1A" w:rsidRPr="002D708E" w:rsidRDefault="004134E5" w:rsidP="00B61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10.3</w:t>
      </w:r>
      <w:r w:rsidR="006A755F" w:rsidRPr="002D708E">
        <w:rPr>
          <w:rFonts w:ascii="Times New Roman" w:hAnsi="Times New Roman" w:cs="Times New Roman"/>
          <w:b/>
          <w:sz w:val="18"/>
          <w:szCs w:val="20"/>
        </w:rPr>
        <w:t>.3</w:t>
      </w:r>
      <w:proofErr w:type="gramStart"/>
      <w:r w:rsidR="006A755F" w:rsidRPr="002D708E">
        <w:rPr>
          <w:rFonts w:ascii="Times New Roman" w:hAnsi="Times New Roman" w:cs="Times New Roman"/>
          <w:sz w:val="18"/>
          <w:szCs w:val="20"/>
        </w:rPr>
        <w:t xml:space="preserve"> В</w:t>
      </w:r>
      <w:proofErr w:type="gramEnd"/>
      <w:r w:rsidR="006A755F" w:rsidRPr="002D708E">
        <w:rPr>
          <w:rFonts w:ascii="Times New Roman" w:hAnsi="Times New Roman" w:cs="Times New Roman"/>
          <w:sz w:val="18"/>
          <w:szCs w:val="20"/>
        </w:rPr>
        <w:t xml:space="preserve"> ходе квалификации каждый водитель </w:t>
      </w:r>
      <w:r w:rsidR="00E728B7" w:rsidRPr="002D708E">
        <w:rPr>
          <w:rFonts w:ascii="Times New Roman" w:hAnsi="Times New Roman" w:cs="Times New Roman"/>
          <w:sz w:val="18"/>
          <w:szCs w:val="20"/>
        </w:rPr>
        <w:t>экипажа обязан проехать</w:t>
      </w:r>
      <w:r w:rsidR="006A755F" w:rsidRPr="002D708E">
        <w:rPr>
          <w:rFonts w:ascii="Times New Roman" w:hAnsi="Times New Roman" w:cs="Times New Roman"/>
          <w:sz w:val="18"/>
          <w:szCs w:val="20"/>
        </w:rPr>
        <w:t xml:space="preserve"> не </w:t>
      </w:r>
      <w:r w:rsidR="006A755F" w:rsidRPr="002D708E">
        <w:rPr>
          <w:rFonts w:ascii="Times New Roman" w:hAnsi="Times New Roman" w:cs="Times New Roman"/>
          <w:b/>
          <w:sz w:val="18"/>
          <w:szCs w:val="20"/>
        </w:rPr>
        <w:t>менее 5 кругов</w:t>
      </w:r>
      <w:r w:rsidR="006A755F" w:rsidRPr="002D708E">
        <w:rPr>
          <w:rFonts w:ascii="Times New Roman" w:hAnsi="Times New Roman" w:cs="Times New Roman"/>
          <w:sz w:val="18"/>
          <w:szCs w:val="20"/>
        </w:rPr>
        <w:t>.</w:t>
      </w:r>
    </w:p>
    <w:p w:rsidR="00935B1A" w:rsidRPr="002D708E" w:rsidRDefault="004134E5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10.4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 Старт: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165778" w:rsidRPr="002D708E">
        <w:rPr>
          <w:rFonts w:ascii="Times New Roman" w:hAnsi="Times New Roman" w:cs="Times New Roman"/>
          <w:sz w:val="18"/>
          <w:szCs w:val="20"/>
        </w:rPr>
        <w:t>Старт общий для всех зачетных групп,</w:t>
      </w:r>
      <w:r w:rsidR="000A217D" w:rsidRPr="002D708E">
        <w:rPr>
          <w:rFonts w:ascii="Times New Roman" w:hAnsi="Times New Roman" w:cs="Times New Roman"/>
          <w:sz w:val="18"/>
          <w:szCs w:val="20"/>
        </w:rPr>
        <w:t xml:space="preserve"> производится</w:t>
      </w:r>
      <w:r w:rsidR="00165778" w:rsidRPr="002D708E">
        <w:rPr>
          <w:rFonts w:ascii="Times New Roman" w:hAnsi="Times New Roman" w:cs="Times New Roman"/>
          <w:sz w:val="18"/>
          <w:szCs w:val="20"/>
        </w:rPr>
        <w:t xml:space="preserve"> с хода. Расстановка на стартовой решетке в соответс</w:t>
      </w:r>
      <w:r w:rsidR="006A755F" w:rsidRPr="002D708E">
        <w:rPr>
          <w:rFonts w:ascii="Times New Roman" w:hAnsi="Times New Roman" w:cs="Times New Roman"/>
          <w:sz w:val="18"/>
          <w:szCs w:val="20"/>
        </w:rPr>
        <w:t>т</w:t>
      </w:r>
      <w:r w:rsidR="00165778" w:rsidRPr="002D708E">
        <w:rPr>
          <w:rFonts w:ascii="Times New Roman" w:hAnsi="Times New Roman" w:cs="Times New Roman"/>
          <w:sz w:val="18"/>
          <w:szCs w:val="20"/>
        </w:rPr>
        <w:t>вии с результатами квалификации</w:t>
      </w:r>
      <w:r w:rsidR="00E728B7" w:rsidRPr="002D708E">
        <w:rPr>
          <w:rFonts w:ascii="Times New Roman" w:hAnsi="Times New Roman" w:cs="Times New Roman"/>
          <w:sz w:val="18"/>
          <w:szCs w:val="20"/>
        </w:rPr>
        <w:t xml:space="preserve"> в абсолютном зачете</w:t>
      </w:r>
      <w:r w:rsidR="00165778" w:rsidRPr="002D708E">
        <w:rPr>
          <w:rFonts w:ascii="Times New Roman" w:hAnsi="Times New Roman" w:cs="Times New Roman"/>
          <w:sz w:val="18"/>
          <w:szCs w:val="20"/>
        </w:rPr>
        <w:t>.</w:t>
      </w:r>
    </w:p>
    <w:p w:rsidR="00013090" w:rsidRDefault="004134E5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10.5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r w:rsidR="00013090">
        <w:rPr>
          <w:rFonts w:ascii="Times New Roman" w:eastAsia="Arial-BoldMT" w:hAnsi="Times New Roman" w:cs="Times New Roman"/>
          <w:b/>
          <w:bCs/>
          <w:sz w:val="18"/>
          <w:szCs w:val="20"/>
        </w:rPr>
        <w:t>Классификация:</w:t>
      </w:r>
    </w:p>
    <w:p w:rsidR="00935B1A" w:rsidRPr="002D708E" w:rsidRDefault="00013090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Arial-BoldMT" w:hAnsi="Times New Roman" w:cs="Times New Roman"/>
          <w:b/>
          <w:bCs/>
          <w:sz w:val="18"/>
          <w:szCs w:val="20"/>
        </w:rPr>
        <w:t>10.5.1</w:t>
      </w:r>
      <w:proofErr w:type="gramStart"/>
      <w:r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В</w:t>
      </w:r>
      <w:proofErr w:type="gramEnd"/>
      <w:r w:rsidR="00935B1A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E728B7" w:rsidRPr="002D708E">
        <w:rPr>
          <w:rFonts w:ascii="Times New Roman" w:hAnsi="Times New Roman" w:cs="Times New Roman"/>
          <w:sz w:val="18"/>
          <w:szCs w:val="20"/>
        </w:rPr>
        <w:t>гонке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9A7866" w:rsidRPr="002D708E">
        <w:rPr>
          <w:rFonts w:ascii="Times New Roman" w:hAnsi="Times New Roman" w:cs="Times New Roman"/>
          <w:sz w:val="18"/>
          <w:szCs w:val="20"/>
        </w:rPr>
        <w:t>экипажи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классифицируются в порядке пересечения линии финиша с учётом количества</w:t>
      </w:r>
    </w:p>
    <w:p w:rsidR="00E728B7" w:rsidRPr="002D708E" w:rsidRDefault="00E728B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пройденных полных кругов.</w:t>
      </w:r>
    </w:p>
    <w:p w:rsidR="00E728B7" w:rsidRDefault="00013090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Arial-BoldMT" w:hAnsi="Times New Roman" w:cs="Times New Roman"/>
          <w:b/>
          <w:bCs/>
          <w:sz w:val="18"/>
          <w:szCs w:val="20"/>
        </w:rPr>
        <w:t>10.5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</w:t>
      </w:r>
      <w:r>
        <w:rPr>
          <w:rFonts w:ascii="Times New Roman" w:eastAsia="Arial-BoldMT" w:hAnsi="Times New Roman" w:cs="Times New Roman"/>
          <w:b/>
          <w:bCs/>
          <w:sz w:val="18"/>
          <w:szCs w:val="20"/>
        </w:rPr>
        <w:t>2</w:t>
      </w:r>
      <w:proofErr w:type="gramStart"/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К</w:t>
      </w:r>
      <w:proofErr w:type="gramEnd"/>
      <w:r w:rsidR="00935B1A" w:rsidRPr="002D708E">
        <w:rPr>
          <w:rFonts w:ascii="Times New Roman" w:hAnsi="Times New Roman" w:cs="Times New Roman"/>
          <w:sz w:val="18"/>
          <w:szCs w:val="20"/>
        </w:rPr>
        <w:t xml:space="preserve">лассифицируются </w:t>
      </w:r>
      <w:r w:rsidR="00E728B7" w:rsidRPr="002D708E">
        <w:rPr>
          <w:rFonts w:ascii="Times New Roman" w:hAnsi="Times New Roman" w:cs="Times New Roman"/>
          <w:sz w:val="18"/>
          <w:szCs w:val="20"/>
        </w:rPr>
        <w:t>только экипажи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, </w:t>
      </w:r>
      <w:r w:rsidR="00E728B7" w:rsidRPr="002D708E">
        <w:rPr>
          <w:rFonts w:ascii="Times New Roman" w:hAnsi="Times New Roman" w:cs="Times New Roman"/>
          <w:sz w:val="18"/>
          <w:szCs w:val="20"/>
        </w:rPr>
        <w:t>преодолевшие не менее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75% дистанции </w:t>
      </w:r>
      <w:r w:rsidR="00E728B7" w:rsidRPr="002D708E">
        <w:rPr>
          <w:rFonts w:ascii="Times New Roman" w:hAnsi="Times New Roman" w:cs="Times New Roman"/>
          <w:sz w:val="18"/>
          <w:szCs w:val="20"/>
        </w:rPr>
        <w:t>экипажа-</w:t>
      </w:r>
      <w:r w:rsidR="00935B1A" w:rsidRPr="002D708E">
        <w:rPr>
          <w:rFonts w:ascii="Times New Roman" w:hAnsi="Times New Roman" w:cs="Times New Roman"/>
          <w:sz w:val="18"/>
          <w:szCs w:val="20"/>
        </w:rPr>
        <w:t>победителя заезда.</w:t>
      </w:r>
    </w:p>
    <w:p w:rsidR="0052115D" w:rsidRPr="002D708E" w:rsidRDefault="0052115D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52115D">
        <w:rPr>
          <w:rFonts w:ascii="Times New Roman" w:hAnsi="Times New Roman" w:cs="Times New Roman"/>
          <w:b/>
          <w:sz w:val="18"/>
          <w:szCs w:val="20"/>
        </w:rPr>
        <w:t>10.5.3</w:t>
      </w:r>
      <w:proofErr w:type="gramStart"/>
      <w:r>
        <w:rPr>
          <w:rFonts w:ascii="Times New Roman" w:hAnsi="Times New Roman" w:cs="Times New Roman"/>
          <w:sz w:val="18"/>
          <w:szCs w:val="20"/>
        </w:rPr>
        <w:t xml:space="preserve"> К</w:t>
      </w:r>
      <w:proofErr w:type="gramEnd"/>
      <w:r>
        <w:rPr>
          <w:rFonts w:ascii="Times New Roman" w:hAnsi="Times New Roman" w:cs="Times New Roman"/>
          <w:sz w:val="18"/>
          <w:szCs w:val="20"/>
        </w:rPr>
        <w:t>аждый водитель экипа</w:t>
      </w:r>
      <w:r w:rsidR="003620F9">
        <w:rPr>
          <w:rFonts w:ascii="Times New Roman" w:hAnsi="Times New Roman" w:cs="Times New Roman"/>
          <w:sz w:val="18"/>
          <w:szCs w:val="20"/>
        </w:rPr>
        <w:t xml:space="preserve">жа обязан преодолеть не менее </w:t>
      </w:r>
      <w:r w:rsidR="003620F9" w:rsidRPr="003620F9">
        <w:rPr>
          <w:rFonts w:ascii="Times New Roman" w:hAnsi="Times New Roman" w:cs="Times New Roman"/>
          <w:color w:val="FF0000"/>
          <w:sz w:val="18"/>
          <w:szCs w:val="20"/>
        </w:rPr>
        <w:t>30</w:t>
      </w:r>
      <w:r w:rsidRPr="003620F9">
        <w:rPr>
          <w:rFonts w:ascii="Times New Roman" w:hAnsi="Times New Roman" w:cs="Times New Roman"/>
          <w:color w:val="FF0000"/>
          <w:sz w:val="18"/>
          <w:szCs w:val="20"/>
        </w:rPr>
        <w:t xml:space="preserve"> кругов </w:t>
      </w:r>
      <w:r>
        <w:rPr>
          <w:rFonts w:ascii="Times New Roman" w:hAnsi="Times New Roman" w:cs="Times New Roman"/>
          <w:sz w:val="18"/>
          <w:szCs w:val="20"/>
        </w:rPr>
        <w:t>в ходе гонки.</w:t>
      </w:r>
    </w:p>
    <w:p w:rsidR="003C3C1F" w:rsidRDefault="004134E5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10.7</w:t>
      </w:r>
      <w:r w:rsidR="003C3C1F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.</w:t>
      </w:r>
      <w:r w:rsidR="003C3C1F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proofErr w:type="gramStart"/>
      <w:r w:rsidR="003479D0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Пит-стоп</w:t>
      </w:r>
      <w:proofErr w:type="gramEnd"/>
      <w:r w:rsidR="00345BB5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 и правила гандикапов</w:t>
      </w:r>
      <w:r w:rsidR="003479D0" w:rsidRPr="002D708E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:</w:t>
      </w:r>
    </w:p>
    <w:p w:rsidR="004C6CBF" w:rsidRPr="00261DE3" w:rsidRDefault="000658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261DE3">
        <w:rPr>
          <w:rFonts w:ascii="Times New Roman" w:hAnsi="Times New Roman" w:cs="Times New Roman"/>
          <w:b/>
          <w:color w:val="FF0000"/>
          <w:sz w:val="18"/>
          <w:szCs w:val="20"/>
        </w:rPr>
        <w:t>10.7.1</w:t>
      </w:r>
      <w:proofErr w:type="gramStart"/>
      <w:r w:rsidRPr="00261DE3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Pr="00261DE3">
        <w:rPr>
          <w:rFonts w:ascii="Times New Roman" w:hAnsi="Times New Roman" w:cs="Times New Roman"/>
          <w:color w:val="FF0000"/>
          <w:sz w:val="18"/>
          <w:szCs w:val="20"/>
        </w:rPr>
        <w:t>Д</w:t>
      </w:r>
      <w:proofErr w:type="gramEnd"/>
      <w:r w:rsidRPr="00261DE3">
        <w:rPr>
          <w:rFonts w:ascii="Times New Roman" w:hAnsi="Times New Roman" w:cs="Times New Roman"/>
          <w:color w:val="FF0000"/>
          <w:sz w:val="18"/>
          <w:szCs w:val="20"/>
        </w:rPr>
        <w:t>ля уравнивания шансов на победу в абсолютном зачете для всех экипажей применяется система гандикапов, основанная на пр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одолжительности</w:t>
      </w:r>
      <w:r w:rsidR="004D662F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времени </w:t>
      </w:r>
      <w:proofErr w:type="spellStart"/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питстоп</w:t>
      </w:r>
      <w:r w:rsidR="007974FC">
        <w:rPr>
          <w:rFonts w:ascii="Times New Roman" w:hAnsi="Times New Roman" w:cs="Times New Roman"/>
          <w:color w:val="FF0000"/>
          <w:sz w:val="18"/>
          <w:szCs w:val="20"/>
        </w:rPr>
        <w:t>ов</w:t>
      </w:r>
      <w:proofErr w:type="spellEnd"/>
      <w:r w:rsidRPr="00261DE3">
        <w:rPr>
          <w:rFonts w:ascii="Times New Roman" w:hAnsi="Times New Roman" w:cs="Times New Roman"/>
          <w:color w:val="FF0000"/>
          <w:sz w:val="18"/>
          <w:szCs w:val="20"/>
        </w:rPr>
        <w:t>.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Расчет продолжительности </w:t>
      </w:r>
      <w:proofErr w:type="spellStart"/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питстоп</w:t>
      </w:r>
      <w:r w:rsidR="007974FC">
        <w:rPr>
          <w:rFonts w:ascii="Times New Roman" w:hAnsi="Times New Roman" w:cs="Times New Roman"/>
          <w:color w:val="FF0000"/>
          <w:sz w:val="18"/>
          <w:szCs w:val="20"/>
        </w:rPr>
        <w:t>ов</w:t>
      </w:r>
      <w:proofErr w:type="spellEnd"/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для каждой зачетной группы </w:t>
      </w:r>
      <w:r w:rsidR="00F347FF">
        <w:rPr>
          <w:rFonts w:ascii="Times New Roman" w:hAnsi="Times New Roman" w:cs="Times New Roman"/>
          <w:color w:val="FF0000"/>
          <w:sz w:val="18"/>
          <w:szCs w:val="20"/>
        </w:rPr>
        <w:t>основан на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статистических данных гонки «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  <w:lang w:val="en-US"/>
        </w:rPr>
        <w:t>AKHMAT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  <w:lang w:val="en-US"/>
        </w:rPr>
        <w:t>race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2017»</w:t>
      </w:r>
      <w:r w:rsidR="00F347FF">
        <w:rPr>
          <w:rFonts w:ascii="Times New Roman" w:hAnsi="Times New Roman" w:cs="Times New Roman"/>
          <w:color w:val="FF0000"/>
          <w:sz w:val="18"/>
          <w:szCs w:val="20"/>
        </w:rPr>
        <w:t>, тестов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и этапов </w:t>
      </w:r>
      <w:r w:rsidR="00EC2FC2">
        <w:rPr>
          <w:rFonts w:ascii="Times New Roman" w:hAnsi="Times New Roman" w:cs="Times New Roman"/>
          <w:color w:val="FF0000"/>
          <w:sz w:val="18"/>
          <w:szCs w:val="20"/>
        </w:rPr>
        <w:t>«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РСКГ</w:t>
      </w:r>
      <w:r w:rsidR="00EC2FC2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,</w:t>
      </w:r>
      <w:r w:rsidR="000E5CB7">
        <w:rPr>
          <w:rFonts w:ascii="Times New Roman" w:hAnsi="Times New Roman" w:cs="Times New Roman"/>
          <w:color w:val="FF0000"/>
          <w:sz w:val="18"/>
          <w:szCs w:val="20"/>
        </w:rPr>
        <w:t xml:space="preserve"> прошедших на трассе «Крепость </w:t>
      </w:r>
      <w:proofErr w:type="gramStart"/>
      <w:r w:rsidR="000E5CB7">
        <w:rPr>
          <w:rFonts w:ascii="Times New Roman" w:hAnsi="Times New Roman" w:cs="Times New Roman"/>
          <w:color w:val="FF0000"/>
          <w:sz w:val="18"/>
          <w:szCs w:val="20"/>
          <w:lang w:val="en-US"/>
        </w:rPr>
        <w:t>U</w:t>
      </w:r>
      <w:proofErr w:type="gramEnd"/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розная».</w:t>
      </w:r>
    </w:p>
    <w:p w:rsidR="000658FC" w:rsidRPr="00261DE3" w:rsidRDefault="000658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261DE3">
        <w:rPr>
          <w:rFonts w:ascii="Times New Roman" w:hAnsi="Times New Roman" w:cs="Times New Roman"/>
          <w:b/>
          <w:color w:val="FF0000"/>
          <w:sz w:val="18"/>
          <w:szCs w:val="20"/>
        </w:rPr>
        <w:t>10.7.2</w:t>
      </w:r>
      <w:r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В ходе гонки экипажи обязаны сделать три остановки</w:t>
      </w:r>
      <w:r w:rsidR="007974FC">
        <w:rPr>
          <w:rFonts w:ascii="Times New Roman" w:hAnsi="Times New Roman" w:cs="Times New Roman"/>
          <w:color w:val="FF0000"/>
          <w:sz w:val="18"/>
          <w:szCs w:val="20"/>
        </w:rPr>
        <w:t xml:space="preserve"> на </w:t>
      </w:r>
      <w:proofErr w:type="spellStart"/>
      <w:r w:rsidR="007974FC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7974F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261DE3" w:rsidRPr="00261DE3">
        <w:rPr>
          <w:rFonts w:ascii="Times New Roman" w:hAnsi="Times New Roman" w:cs="Times New Roman"/>
          <w:color w:val="FF0000"/>
          <w:sz w:val="18"/>
          <w:szCs w:val="20"/>
        </w:rPr>
        <w:t>для смены пилота</w:t>
      </w:r>
      <w:r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4D662F">
        <w:rPr>
          <w:rFonts w:ascii="Times New Roman" w:hAnsi="Times New Roman" w:cs="Times New Roman"/>
          <w:color w:val="FF0000"/>
          <w:sz w:val="18"/>
          <w:szCs w:val="20"/>
        </w:rPr>
        <w:t>в ходе которых обязаны</w:t>
      </w:r>
      <w:r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 выполнить следующие требования к</w:t>
      </w:r>
      <w:r w:rsidR="004D662F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261DE3">
        <w:rPr>
          <w:rFonts w:ascii="Times New Roman" w:hAnsi="Times New Roman" w:cs="Times New Roman"/>
          <w:color w:val="FF0000"/>
          <w:sz w:val="18"/>
          <w:szCs w:val="20"/>
        </w:rPr>
        <w:t xml:space="preserve">времени </w:t>
      </w:r>
      <w:proofErr w:type="spellStart"/>
      <w:r w:rsidRPr="00261DE3">
        <w:rPr>
          <w:rFonts w:ascii="Times New Roman" w:hAnsi="Times New Roman" w:cs="Times New Roman"/>
          <w:color w:val="FF0000"/>
          <w:sz w:val="18"/>
          <w:szCs w:val="20"/>
        </w:rPr>
        <w:t>питстоп</w:t>
      </w:r>
      <w:r w:rsidR="003620F9">
        <w:rPr>
          <w:rFonts w:ascii="Times New Roman" w:hAnsi="Times New Roman" w:cs="Times New Roman"/>
          <w:color w:val="FF0000"/>
          <w:sz w:val="18"/>
          <w:szCs w:val="20"/>
        </w:rPr>
        <w:t>ов</w:t>
      </w:r>
      <w:proofErr w:type="spellEnd"/>
      <w:r w:rsidRPr="00261DE3">
        <w:rPr>
          <w:rFonts w:ascii="Times New Roman" w:hAnsi="Times New Roman" w:cs="Times New Roman"/>
          <w:color w:val="FF0000"/>
          <w:sz w:val="18"/>
          <w:szCs w:val="20"/>
        </w:rPr>
        <w:t>:</w:t>
      </w:r>
    </w:p>
    <w:p w:rsidR="000658FC" w:rsidRDefault="000658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tbl>
      <w:tblPr>
        <w:tblStyle w:val="a9"/>
        <w:tblW w:w="0" w:type="auto"/>
        <w:tblInd w:w="1491" w:type="dxa"/>
        <w:tblLook w:val="04A0" w:firstRow="1" w:lastRow="0" w:firstColumn="1" w:lastColumn="0" w:noHBand="0" w:noVBand="1"/>
      </w:tblPr>
      <w:tblGrid>
        <w:gridCol w:w="2277"/>
        <w:gridCol w:w="1305"/>
        <w:gridCol w:w="1305"/>
        <w:gridCol w:w="1305"/>
        <w:gridCol w:w="1305"/>
      </w:tblGrid>
      <w:tr w:rsidR="000E5CB7" w:rsidTr="000E5CB7">
        <w:trPr>
          <w:trHeight w:val="238"/>
        </w:trPr>
        <w:tc>
          <w:tcPr>
            <w:tcW w:w="2277" w:type="dxa"/>
          </w:tcPr>
          <w:p w:rsidR="000E5CB7" w:rsidRPr="004D662F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4D662F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Зачетная группа:</w:t>
            </w:r>
          </w:p>
        </w:tc>
        <w:tc>
          <w:tcPr>
            <w:tcW w:w="1305" w:type="dxa"/>
          </w:tcPr>
          <w:p w:rsidR="000E5CB7" w:rsidRPr="007974FC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7974FC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 xml:space="preserve">1-й </w:t>
            </w:r>
            <w:proofErr w:type="spellStart"/>
            <w:r w:rsidRPr="007974FC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питстоп</w:t>
            </w:r>
            <w:proofErr w:type="spellEnd"/>
          </w:p>
        </w:tc>
        <w:tc>
          <w:tcPr>
            <w:tcW w:w="1305" w:type="dxa"/>
          </w:tcPr>
          <w:p w:rsidR="000E5CB7" w:rsidRPr="004D662F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питстоп</w:t>
            </w:r>
            <w:proofErr w:type="spellEnd"/>
          </w:p>
        </w:tc>
        <w:tc>
          <w:tcPr>
            <w:tcW w:w="1305" w:type="dxa"/>
          </w:tcPr>
          <w:p w:rsidR="000E5CB7" w:rsidRPr="004D662F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 xml:space="preserve">3-й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питстоп</w:t>
            </w:r>
            <w:proofErr w:type="spellEnd"/>
          </w:p>
        </w:tc>
        <w:tc>
          <w:tcPr>
            <w:tcW w:w="1305" w:type="dxa"/>
          </w:tcPr>
          <w:p w:rsidR="000E5CB7" w:rsidRP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итого</w:t>
            </w:r>
          </w:p>
        </w:tc>
      </w:tr>
      <w:tr w:rsidR="000E5CB7" w:rsidTr="000E5CB7">
        <w:trPr>
          <w:trHeight w:val="247"/>
        </w:trPr>
        <w:tc>
          <w:tcPr>
            <w:tcW w:w="2277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1600</w:t>
            </w: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  <w:tr w:rsidR="000E5CB7" w:rsidTr="000E5CB7">
        <w:trPr>
          <w:trHeight w:val="238"/>
        </w:trPr>
        <w:tc>
          <w:tcPr>
            <w:tcW w:w="2277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Туринг-Лайт</w:t>
            </w:r>
            <w:proofErr w:type="spellEnd"/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  <w:tr w:rsidR="000E5CB7" w:rsidTr="000E5CB7">
        <w:trPr>
          <w:trHeight w:val="247"/>
        </w:trPr>
        <w:tc>
          <w:tcPr>
            <w:tcW w:w="2277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Продакшн</w:t>
            </w:r>
            <w:proofErr w:type="spellEnd"/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  <w:tr w:rsidR="000E5CB7" w:rsidTr="000E5CB7">
        <w:trPr>
          <w:trHeight w:val="247"/>
        </w:trPr>
        <w:tc>
          <w:tcPr>
            <w:tcW w:w="2277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Туринг</w:t>
            </w:r>
            <w:proofErr w:type="spellEnd"/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  <w:tr w:rsidR="000E5CB7" w:rsidTr="000E5CB7">
        <w:trPr>
          <w:trHeight w:val="247"/>
        </w:trPr>
        <w:tc>
          <w:tcPr>
            <w:tcW w:w="2277" w:type="dxa"/>
          </w:tcPr>
          <w:p w:rsidR="000E5CB7" w:rsidRPr="000658FC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20"/>
                <w:lang w:val="en-US"/>
              </w:rPr>
              <w:t>GT</w:t>
            </w: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  <w:tr w:rsidR="000E5CB7" w:rsidTr="000E5CB7">
        <w:trPr>
          <w:trHeight w:val="247"/>
        </w:trPr>
        <w:tc>
          <w:tcPr>
            <w:tcW w:w="2277" w:type="dxa"/>
          </w:tcPr>
          <w:p w:rsidR="000E5CB7" w:rsidRPr="000658FC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Спортпрототип</w:t>
            </w:r>
            <w:proofErr w:type="spellEnd"/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305" w:type="dxa"/>
          </w:tcPr>
          <w:p w:rsidR="000E5CB7" w:rsidRDefault="000E5CB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</w:p>
        </w:tc>
      </w:tr>
    </w:tbl>
    <w:p w:rsidR="000658FC" w:rsidRPr="000658FC" w:rsidRDefault="000658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</w:p>
    <w:p w:rsidR="00BF13DE" w:rsidRDefault="00EC2FC2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BF13DE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10.7.3 </w:t>
      </w:r>
      <w:r w:rsidR="00BF13DE">
        <w:rPr>
          <w:rFonts w:ascii="Times New Roman" w:hAnsi="Times New Roman" w:cs="Times New Roman"/>
          <w:color w:val="FF0000"/>
          <w:sz w:val="18"/>
          <w:szCs w:val="20"/>
        </w:rPr>
        <w:t xml:space="preserve">Время закрытия </w:t>
      </w:r>
      <w:proofErr w:type="spellStart"/>
      <w:r w:rsidR="00BF13DE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BF13DE">
        <w:rPr>
          <w:rFonts w:ascii="Times New Roman" w:hAnsi="Times New Roman" w:cs="Times New Roman"/>
          <w:color w:val="FF0000"/>
          <w:sz w:val="18"/>
          <w:szCs w:val="20"/>
        </w:rPr>
        <w:t xml:space="preserve"> для выпол</w:t>
      </w:r>
      <w:r w:rsidR="007974FC">
        <w:rPr>
          <w:rFonts w:ascii="Times New Roman" w:hAnsi="Times New Roman" w:cs="Times New Roman"/>
          <w:color w:val="FF0000"/>
          <w:sz w:val="18"/>
          <w:szCs w:val="20"/>
        </w:rPr>
        <w:t>нения требований п.10.7.2 – за 15</w:t>
      </w:r>
      <w:r w:rsidR="00BF13DE">
        <w:rPr>
          <w:rFonts w:ascii="Times New Roman" w:hAnsi="Times New Roman" w:cs="Times New Roman"/>
          <w:color w:val="FF0000"/>
          <w:sz w:val="18"/>
          <w:szCs w:val="20"/>
        </w:rPr>
        <w:t xml:space="preserve"> минут до окончания </w:t>
      </w:r>
      <w:r w:rsidR="00803C84">
        <w:rPr>
          <w:rFonts w:ascii="Times New Roman" w:hAnsi="Times New Roman" w:cs="Times New Roman"/>
          <w:color w:val="FF0000"/>
          <w:sz w:val="18"/>
          <w:szCs w:val="20"/>
        </w:rPr>
        <w:t xml:space="preserve">времени </w:t>
      </w:r>
      <w:r w:rsidR="00BF13DE">
        <w:rPr>
          <w:rFonts w:ascii="Times New Roman" w:hAnsi="Times New Roman" w:cs="Times New Roman"/>
          <w:color w:val="FF0000"/>
          <w:sz w:val="18"/>
          <w:szCs w:val="20"/>
        </w:rPr>
        <w:t xml:space="preserve">гонки. </w:t>
      </w:r>
    </w:p>
    <w:p w:rsidR="001F33A7" w:rsidRDefault="00803C84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>
        <w:rPr>
          <w:rFonts w:ascii="Times New Roman" w:hAnsi="Times New Roman" w:cs="Times New Roman"/>
          <w:b/>
          <w:color w:val="FF0000"/>
          <w:sz w:val="18"/>
          <w:szCs w:val="20"/>
        </w:rPr>
        <w:t>10.7.4</w:t>
      </w:r>
      <w:proofErr w:type="gramStart"/>
      <w:r w:rsidR="001F33A7">
        <w:rPr>
          <w:rFonts w:ascii="Times New Roman" w:hAnsi="Times New Roman" w:cs="Times New Roman"/>
          <w:color w:val="FF0000"/>
          <w:sz w:val="18"/>
          <w:szCs w:val="20"/>
        </w:rPr>
        <w:t xml:space="preserve"> В</w:t>
      </w:r>
      <w:proofErr w:type="gramEnd"/>
      <w:r w:rsidR="001F33A7">
        <w:rPr>
          <w:rFonts w:ascii="Times New Roman" w:hAnsi="Times New Roman" w:cs="Times New Roman"/>
          <w:color w:val="FF0000"/>
          <w:sz w:val="18"/>
          <w:szCs w:val="20"/>
        </w:rPr>
        <w:t xml:space="preserve"> случае формирования дополнительных зачетных групп</w:t>
      </w:r>
      <w:r w:rsidR="00676340">
        <w:rPr>
          <w:rFonts w:ascii="Times New Roman" w:hAnsi="Times New Roman" w:cs="Times New Roman"/>
          <w:color w:val="FF0000"/>
          <w:sz w:val="18"/>
          <w:szCs w:val="20"/>
        </w:rPr>
        <w:t xml:space="preserve"> на основании заявок экипажей</w:t>
      </w:r>
      <w:r w:rsidR="001F33A7">
        <w:rPr>
          <w:rFonts w:ascii="Times New Roman" w:hAnsi="Times New Roman" w:cs="Times New Roman"/>
          <w:color w:val="FF0000"/>
          <w:sz w:val="18"/>
          <w:szCs w:val="20"/>
        </w:rPr>
        <w:t xml:space="preserve"> и/или </w:t>
      </w:r>
      <w:r w:rsidR="00676340">
        <w:rPr>
          <w:rFonts w:ascii="Times New Roman" w:hAnsi="Times New Roman" w:cs="Times New Roman"/>
          <w:color w:val="FF0000"/>
          <w:sz w:val="18"/>
          <w:szCs w:val="20"/>
        </w:rPr>
        <w:t>заявления марок и моделей</w:t>
      </w:r>
      <w:r w:rsidR="001F33A7">
        <w:rPr>
          <w:rFonts w:ascii="Times New Roman" w:hAnsi="Times New Roman" w:cs="Times New Roman"/>
          <w:color w:val="FF0000"/>
          <w:sz w:val="18"/>
          <w:szCs w:val="20"/>
        </w:rPr>
        <w:t xml:space="preserve"> автомобилей, ранее не принимавших участие в гонке</w:t>
      </w:r>
      <w:r w:rsidR="00676340">
        <w:rPr>
          <w:rFonts w:ascii="Times New Roman" w:hAnsi="Times New Roman" w:cs="Times New Roman"/>
          <w:color w:val="FF0000"/>
          <w:sz w:val="18"/>
          <w:szCs w:val="20"/>
        </w:rPr>
        <w:t xml:space="preserve">, расчет общего времени </w:t>
      </w:r>
      <w:proofErr w:type="spellStart"/>
      <w:r w:rsidR="00676340">
        <w:rPr>
          <w:rFonts w:ascii="Times New Roman" w:hAnsi="Times New Roman" w:cs="Times New Roman"/>
          <w:color w:val="FF0000"/>
          <w:sz w:val="18"/>
          <w:szCs w:val="20"/>
        </w:rPr>
        <w:t>питстоп</w:t>
      </w:r>
      <w:proofErr w:type="spellEnd"/>
      <w:r w:rsidR="00676340">
        <w:rPr>
          <w:rFonts w:ascii="Times New Roman" w:hAnsi="Times New Roman" w:cs="Times New Roman"/>
          <w:color w:val="FF0000"/>
          <w:sz w:val="18"/>
          <w:szCs w:val="20"/>
        </w:rPr>
        <w:t xml:space="preserve"> основывается на временах кругов, показанных во время тестов и квалификации.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К таким автомобилям и зачетным группам по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решеию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КСК возможно введение дополнительных условий участия в виде установления минимального времени прохождения круга в гонке.</w:t>
      </w:r>
    </w:p>
    <w:p w:rsidR="00BF13DE" w:rsidRPr="005E3E67" w:rsidRDefault="00BF13D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</w:pPr>
      <w:r w:rsidRPr="00270620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10.8.</w:t>
      </w:r>
      <w:r w:rsidRPr="00BF13DE">
        <w:rPr>
          <w:rFonts w:ascii="Times New Roman" w:hAnsi="Times New Roman" w:cs="Times New Roman"/>
          <w:color w:val="FF0000"/>
          <w:sz w:val="18"/>
          <w:szCs w:val="20"/>
          <w:lang w:val="en-US"/>
        </w:rPr>
        <w:t xml:space="preserve"> 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</w:rPr>
        <w:t>Режим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 xml:space="preserve"> 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«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Full Course Yellow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» (</w:t>
      </w:r>
      <w:r w:rsidR="005E3E67"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FCY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)</w:t>
      </w:r>
    </w:p>
    <w:p w:rsidR="00BF13DE" w:rsidRDefault="00BF13D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270620">
        <w:rPr>
          <w:rFonts w:ascii="Times New Roman" w:hAnsi="Times New Roman" w:cs="Times New Roman"/>
          <w:b/>
          <w:color w:val="FF0000"/>
          <w:sz w:val="18"/>
          <w:szCs w:val="20"/>
        </w:rPr>
        <w:t>10.8.1</w:t>
      </w:r>
      <w:proofErr w:type="gramStart"/>
      <w:r w:rsidRPr="00BF13DE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270620">
        <w:rPr>
          <w:rFonts w:ascii="Times New Roman" w:hAnsi="Times New Roman" w:cs="Times New Roman"/>
          <w:color w:val="FF0000"/>
          <w:sz w:val="18"/>
          <w:szCs w:val="20"/>
        </w:rPr>
        <w:t>В</w:t>
      </w:r>
      <w:proofErr w:type="gramEnd"/>
      <w:r w:rsidR="00270620">
        <w:rPr>
          <w:rFonts w:ascii="Times New Roman" w:hAnsi="Times New Roman" w:cs="Times New Roman"/>
          <w:color w:val="FF0000"/>
          <w:sz w:val="18"/>
          <w:szCs w:val="20"/>
        </w:rPr>
        <w:t xml:space="preserve"> ходе гонки Р</w:t>
      </w:r>
      <w:r>
        <w:rPr>
          <w:rFonts w:ascii="Times New Roman" w:hAnsi="Times New Roman" w:cs="Times New Roman"/>
          <w:color w:val="FF0000"/>
          <w:sz w:val="18"/>
          <w:szCs w:val="20"/>
        </w:rPr>
        <w:t>уководитель</w:t>
      </w:r>
      <w:r w:rsidR="00270620">
        <w:rPr>
          <w:rFonts w:ascii="Times New Roman" w:hAnsi="Times New Roman" w:cs="Times New Roman"/>
          <w:color w:val="FF0000"/>
          <w:sz w:val="18"/>
          <w:szCs w:val="20"/>
        </w:rPr>
        <w:t xml:space="preserve"> гонки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может принять решение о введении режима 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</w:rPr>
        <w:t>«</w:t>
      </w:r>
      <w:r w:rsidR="005E3E67"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Full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="005E3E67"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Course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="005E3E67"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Yellow</w:t>
      </w:r>
      <w:r w:rsidR="005E3E67" w:rsidRPr="005E3E67">
        <w:rPr>
          <w:rFonts w:ascii="Times New Roman" w:hAnsi="Times New Roman" w:cs="Times New Roman"/>
          <w:b/>
          <w:color w:val="FF0000"/>
          <w:sz w:val="18"/>
          <w:szCs w:val="20"/>
        </w:rPr>
        <w:t>»</w:t>
      </w:r>
      <w:r>
        <w:rPr>
          <w:rFonts w:ascii="Times New Roman" w:hAnsi="Times New Roman" w:cs="Times New Roman"/>
          <w:color w:val="FF0000"/>
          <w:sz w:val="18"/>
          <w:szCs w:val="20"/>
        </w:rPr>
        <w:t>, во время которого на всей трассе показаны желтые флаги и таблички «</w:t>
      </w:r>
      <w:r>
        <w:rPr>
          <w:rFonts w:ascii="Times New Roman" w:hAnsi="Times New Roman" w:cs="Times New Roman"/>
          <w:color w:val="FF0000"/>
          <w:sz w:val="18"/>
          <w:szCs w:val="20"/>
          <w:lang w:val="en-US"/>
        </w:rPr>
        <w:t>FCY</w:t>
      </w:r>
      <w:r>
        <w:rPr>
          <w:rFonts w:ascii="Times New Roman" w:hAnsi="Times New Roman" w:cs="Times New Roman"/>
          <w:color w:val="FF0000"/>
          <w:sz w:val="18"/>
          <w:szCs w:val="20"/>
        </w:rPr>
        <w:t>».</w:t>
      </w:r>
    </w:p>
    <w:p w:rsidR="005E3E67" w:rsidRPr="00270620" w:rsidRDefault="00BF13D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270620">
        <w:rPr>
          <w:rFonts w:ascii="Times New Roman" w:hAnsi="Times New Roman" w:cs="Times New Roman"/>
          <w:b/>
          <w:color w:val="FF0000"/>
          <w:sz w:val="18"/>
          <w:szCs w:val="20"/>
        </w:rPr>
        <w:t>10.8.2</w:t>
      </w:r>
      <w:proofErr w:type="gramStart"/>
      <w:r w:rsidRPr="005E3E6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FF0000"/>
          <w:sz w:val="18"/>
          <w:szCs w:val="20"/>
        </w:rPr>
        <w:t>В</w:t>
      </w:r>
      <w:proofErr w:type="gramEnd"/>
      <w:r w:rsidRPr="005E3E6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FF0000"/>
          <w:sz w:val="18"/>
          <w:szCs w:val="20"/>
        </w:rPr>
        <w:t>режиме</w:t>
      </w:r>
      <w:r w:rsidRPr="005E3E6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>«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Full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Course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Yellow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>» водители экипажей обязаны продолжать движение без обгонов, и снизить скорость для соблюдения требования к времени прохождения секторов трассы в режиме «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Full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Course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Yellow</w:t>
      </w:r>
      <w:r w:rsidR="005E3E67" w:rsidRPr="00270620">
        <w:rPr>
          <w:rFonts w:ascii="Times New Roman" w:hAnsi="Times New Roman" w:cs="Times New Roman"/>
          <w:color w:val="FF0000"/>
          <w:sz w:val="18"/>
          <w:szCs w:val="20"/>
        </w:rPr>
        <w:t>»:</w:t>
      </w:r>
    </w:p>
    <w:p w:rsidR="005E3E67" w:rsidRDefault="005E3E6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</w:rPr>
      </w:pPr>
    </w:p>
    <w:tbl>
      <w:tblPr>
        <w:tblStyle w:val="a9"/>
        <w:tblW w:w="0" w:type="auto"/>
        <w:tblInd w:w="2920" w:type="dxa"/>
        <w:tblLook w:val="04A0" w:firstRow="1" w:lastRow="0" w:firstColumn="1" w:lastColumn="0" w:noHBand="0" w:noVBand="1"/>
      </w:tblPr>
      <w:tblGrid>
        <w:gridCol w:w="2319"/>
        <w:gridCol w:w="2319"/>
      </w:tblGrid>
      <w:tr w:rsidR="005E3E67" w:rsidTr="005E3E67">
        <w:trPr>
          <w:trHeight w:val="249"/>
        </w:trPr>
        <w:tc>
          <w:tcPr>
            <w:tcW w:w="2319" w:type="dxa"/>
          </w:tcPr>
          <w:p w:rsid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Сектор 1 (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en-US"/>
              </w:rPr>
              <w:t>S1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)</w:t>
            </w:r>
          </w:p>
        </w:tc>
        <w:tc>
          <w:tcPr>
            <w:tcW w:w="2319" w:type="dxa"/>
          </w:tcPr>
          <w:p w:rsid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</w:tr>
      <w:tr w:rsidR="005E3E67" w:rsidTr="005E3E67">
        <w:trPr>
          <w:trHeight w:val="240"/>
        </w:trPr>
        <w:tc>
          <w:tcPr>
            <w:tcW w:w="2319" w:type="dxa"/>
          </w:tcPr>
          <w:p w:rsidR="005E3E67" w:rsidRP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Сектор 2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en-US"/>
              </w:rPr>
              <w:t xml:space="preserve"> (S2)</w:t>
            </w:r>
          </w:p>
        </w:tc>
        <w:tc>
          <w:tcPr>
            <w:tcW w:w="2319" w:type="dxa"/>
          </w:tcPr>
          <w:p w:rsid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</w:tr>
      <w:tr w:rsidR="005E3E67" w:rsidTr="005E3E67">
        <w:trPr>
          <w:trHeight w:val="249"/>
        </w:trPr>
        <w:tc>
          <w:tcPr>
            <w:tcW w:w="2319" w:type="dxa"/>
          </w:tcPr>
          <w:p w:rsidR="005E3E67" w:rsidRP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Сектор 3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20"/>
                <w:lang w:val="en-US"/>
              </w:rPr>
              <w:t xml:space="preserve"> (S3)</w:t>
            </w:r>
          </w:p>
        </w:tc>
        <w:tc>
          <w:tcPr>
            <w:tcW w:w="2319" w:type="dxa"/>
          </w:tcPr>
          <w:p w:rsidR="005E3E67" w:rsidRDefault="005E3E67" w:rsidP="0038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</w:p>
        </w:tc>
      </w:tr>
    </w:tbl>
    <w:p w:rsidR="00270620" w:rsidRDefault="00270620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</w:p>
    <w:p w:rsidR="005E3E67" w:rsidRPr="00270620" w:rsidRDefault="005E3E6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270620">
        <w:rPr>
          <w:rFonts w:ascii="Times New Roman" w:hAnsi="Times New Roman" w:cs="Times New Roman"/>
          <w:color w:val="FF0000"/>
          <w:sz w:val="18"/>
          <w:szCs w:val="20"/>
        </w:rPr>
        <w:t>Во время контроля учитывается только время прохождения полных секторов с момента показа табличек «</w:t>
      </w:r>
      <w:r w:rsidRPr="00270620">
        <w:rPr>
          <w:rFonts w:ascii="Times New Roman" w:hAnsi="Times New Roman" w:cs="Times New Roman"/>
          <w:color w:val="FF0000"/>
          <w:sz w:val="18"/>
          <w:szCs w:val="20"/>
          <w:lang w:val="en-US"/>
        </w:rPr>
        <w:t>FCY</w:t>
      </w:r>
      <w:r w:rsidRPr="00270620">
        <w:rPr>
          <w:rFonts w:ascii="Times New Roman" w:hAnsi="Times New Roman" w:cs="Times New Roman"/>
          <w:color w:val="FF0000"/>
          <w:sz w:val="18"/>
          <w:szCs w:val="20"/>
        </w:rPr>
        <w:t>».</w:t>
      </w:r>
    </w:p>
    <w:p w:rsidR="005E3E67" w:rsidRDefault="005E3E6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>10.8.3</w:t>
      </w:r>
      <w:proofErr w:type="gramStart"/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FF0000"/>
          <w:sz w:val="18"/>
          <w:szCs w:val="20"/>
        </w:rPr>
        <w:t>В</w:t>
      </w:r>
      <w:proofErr w:type="gramEnd"/>
      <w:r w:rsidRPr="005E3E6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FF0000"/>
          <w:sz w:val="18"/>
          <w:szCs w:val="20"/>
        </w:rPr>
        <w:t>режиме</w:t>
      </w:r>
      <w:r w:rsidRPr="005E3E6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>«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Full</w:t>
      </w:r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Course</w:t>
      </w:r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Pr="00BF13DE">
        <w:rPr>
          <w:rFonts w:ascii="Times New Roman" w:hAnsi="Times New Roman" w:cs="Times New Roman"/>
          <w:b/>
          <w:color w:val="FF0000"/>
          <w:sz w:val="18"/>
          <w:szCs w:val="20"/>
          <w:lang w:val="en-US"/>
        </w:rPr>
        <w:t>Yellow</w:t>
      </w:r>
      <w:r w:rsidRPr="005E3E67">
        <w:rPr>
          <w:rFonts w:ascii="Times New Roman" w:hAnsi="Times New Roman" w:cs="Times New Roman"/>
          <w:b/>
          <w:color w:val="FF0000"/>
          <w:sz w:val="18"/>
          <w:szCs w:val="20"/>
        </w:rPr>
        <w:t>»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proofErr w:type="spellStart"/>
      <w:r w:rsidRPr="0063584B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закрыт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. 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В этом режиме экипаж имеет право заехать на </w:t>
      </w:r>
      <w:proofErr w:type="spellStart"/>
      <w:r w:rsidRPr="0063584B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63584B">
        <w:rPr>
          <w:rFonts w:ascii="Times New Roman" w:hAnsi="Times New Roman" w:cs="Times New Roman"/>
          <w:color w:val="FF0000"/>
          <w:sz w:val="18"/>
          <w:szCs w:val="20"/>
        </w:rPr>
        <w:t xml:space="preserve">только 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>в с</w:t>
      </w:r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>лучае технической неисправности</w:t>
      </w:r>
      <w:r w:rsidR="0063584B">
        <w:rPr>
          <w:rFonts w:ascii="Times New Roman" w:hAnsi="Times New Roman" w:cs="Times New Roman"/>
          <w:color w:val="FF0000"/>
          <w:sz w:val="18"/>
          <w:szCs w:val="20"/>
        </w:rPr>
        <w:t>. В</w:t>
      </w:r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>ремя</w:t>
      </w:r>
      <w:r w:rsidR="0063584B">
        <w:rPr>
          <w:rFonts w:ascii="Times New Roman" w:hAnsi="Times New Roman" w:cs="Times New Roman"/>
          <w:color w:val="FF0000"/>
          <w:sz w:val="18"/>
          <w:szCs w:val="20"/>
        </w:rPr>
        <w:t>,</w:t>
      </w:r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проведенное на </w:t>
      </w:r>
      <w:proofErr w:type="spellStart"/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1E0166">
        <w:rPr>
          <w:rFonts w:ascii="Times New Roman" w:hAnsi="Times New Roman" w:cs="Times New Roman"/>
          <w:color w:val="FF0000"/>
          <w:sz w:val="18"/>
          <w:szCs w:val="20"/>
        </w:rPr>
        <w:t>,</w:t>
      </w:r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в таком случае не будет учитываться в к</w:t>
      </w:r>
      <w:r w:rsidR="0063584B">
        <w:rPr>
          <w:rFonts w:ascii="Times New Roman" w:hAnsi="Times New Roman" w:cs="Times New Roman"/>
          <w:color w:val="FF0000"/>
          <w:sz w:val="18"/>
          <w:szCs w:val="20"/>
        </w:rPr>
        <w:t>ачестве исполнения требований п.</w:t>
      </w:r>
      <w:r w:rsidR="00270620" w:rsidRPr="0063584B">
        <w:rPr>
          <w:rFonts w:ascii="Times New Roman" w:hAnsi="Times New Roman" w:cs="Times New Roman"/>
          <w:color w:val="FF0000"/>
          <w:sz w:val="18"/>
          <w:szCs w:val="20"/>
        </w:rPr>
        <w:t>10.7.2</w:t>
      </w:r>
    </w:p>
    <w:p w:rsidR="0063584B" w:rsidRDefault="0063584B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63584B">
        <w:rPr>
          <w:rFonts w:ascii="Times New Roman" w:hAnsi="Times New Roman" w:cs="Times New Roman"/>
          <w:b/>
          <w:color w:val="FF0000"/>
          <w:sz w:val="18"/>
          <w:szCs w:val="20"/>
        </w:rPr>
        <w:lastRenderedPageBreak/>
        <w:t>10.8.4</w:t>
      </w:r>
      <w:proofErr w:type="gramStart"/>
      <w:r>
        <w:rPr>
          <w:rFonts w:ascii="Times New Roman" w:hAnsi="Times New Roman" w:cs="Times New Roman"/>
          <w:color w:val="FF0000"/>
          <w:sz w:val="18"/>
          <w:szCs w:val="20"/>
        </w:rPr>
        <w:t xml:space="preserve"> В</w:t>
      </w:r>
      <w:proofErr w:type="gram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случае, если экипаж в момент введения режима 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>«</w:t>
      </w:r>
      <w:r w:rsidRPr="0063584B">
        <w:rPr>
          <w:rFonts w:ascii="Times New Roman" w:hAnsi="Times New Roman" w:cs="Times New Roman"/>
          <w:color w:val="FF0000"/>
          <w:sz w:val="18"/>
          <w:szCs w:val="20"/>
          <w:lang w:val="en-US"/>
        </w:rPr>
        <w:t>Full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63584B">
        <w:rPr>
          <w:rFonts w:ascii="Times New Roman" w:hAnsi="Times New Roman" w:cs="Times New Roman"/>
          <w:color w:val="FF0000"/>
          <w:sz w:val="18"/>
          <w:szCs w:val="20"/>
          <w:lang w:val="en-US"/>
        </w:rPr>
        <w:t>Course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63584B">
        <w:rPr>
          <w:rFonts w:ascii="Times New Roman" w:hAnsi="Times New Roman" w:cs="Times New Roman"/>
          <w:color w:val="FF0000"/>
          <w:sz w:val="18"/>
          <w:szCs w:val="20"/>
          <w:lang w:val="en-US"/>
        </w:rPr>
        <w:t>Yellow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>»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уже находит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ся на </w:t>
      </w:r>
      <w:proofErr w:type="spellStart"/>
      <w:r w:rsidRPr="0063584B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Pr="0063584B">
        <w:rPr>
          <w:rFonts w:ascii="Times New Roman" w:hAnsi="Times New Roman" w:cs="Times New Roman"/>
          <w:color w:val="FF0000"/>
          <w:sz w:val="18"/>
          <w:szCs w:val="20"/>
        </w:rPr>
        <w:t>,</w:t>
      </w:r>
      <w:r w:rsidR="001E0166">
        <w:rPr>
          <w:rFonts w:ascii="Times New Roman" w:hAnsi="Times New Roman" w:cs="Times New Roman"/>
          <w:color w:val="FF0000"/>
          <w:sz w:val="18"/>
          <w:szCs w:val="20"/>
        </w:rPr>
        <w:t xml:space="preserve"> время проведенное им на </w:t>
      </w:r>
      <w:proofErr w:type="spellStart"/>
      <w:r w:rsidR="001E0166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1E0166">
        <w:rPr>
          <w:rFonts w:ascii="Times New Roman" w:hAnsi="Times New Roman" w:cs="Times New Roman"/>
          <w:color w:val="FF0000"/>
          <w:sz w:val="18"/>
          <w:szCs w:val="20"/>
        </w:rPr>
        <w:t xml:space="preserve"> учитывается в качестве исполнения</w:t>
      </w:r>
      <w:r w:rsidRPr="0063584B">
        <w:rPr>
          <w:rFonts w:ascii="Times New Roman" w:hAnsi="Times New Roman" w:cs="Times New Roman"/>
          <w:color w:val="FF0000"/>
          <w:sz w:val="18"/>
          <w:szCs w:val="20"/>
        </w:rPr>
        <w:t xml:space="preserve"> требования п.10.7.2</w:t>
      </w:r>
      <w:r w:rsidR="001E0166">
        <w:rPr>
          <w:rFonts w:ascii="Times New Roman" w:hAnsi="Times New Roman" w:cs="Times New Roman"/>
          <w:color w:val="FF0000"/>
          <w:sz w:val="18"/>
          <w:szCs w:val="20"/>
        </w:rPr>
        <w:t>.</w:t>
      </w:r>
    </w:p>
    <w:p w:rsidR="007974FC" w:rsidRDefault="007974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</w:rPr>
      </w:pPr>
      <w:r w:rsidRPr="007974FC">
        <w:rPr>
          <w:rFonts w:ascii="Times New Roman" w:hAnsi="Times New Roman" w:cs="Times New Roman"/>
          <w:b/>
          <w:color w:val="FF0000"/>
          <w:sz w:val="18"/>
          <w:szCs w:val="20"/>
        </w:rPr>
        <w:t>10.9.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B3184B">
        <w:rPr>
          <w:rFonts w:ascii="Times New Roman" w:hAnsi="Times New Roman" w:cs="Times New Roman"/>
          <w:b/>
          <w:color w:val="FF0000"/>
          <w:sz w:val="18"/>
          <w:szCs w:val="20"/>
        </w:rPr>
        <w:t>Заправка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и ремонт </w:t>
      </w:r>
      <w:r w:rsidRPr="007974FC">
        <w:rPr>
          <w:rFonts w:ascii="Times New Roman" w:hAnsi="Times New Roman" w:cs="Times New Roman"/>
          <w:b/>
          <w:color w:val="FF0000"/>
          <w:sz w:val="18"/>
          <w:szCs w:val="20"/>
        </w:rPr>
        <w:t>автомобилей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, особые зоны </w:t>
      </w:r>
      <w:proofErr w:type="spellStart"/>
      <w:r>
        <w:rPr>
          <w:rFonts w:ascii="Times New Roman" w:hAnsi="Times New Roman" w:cs="Times New Roman"/>
          <w:b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b/>
          <w:color w:val="FF0000"/>
          <w:sz w:val="18"/>
          <w:szCs w:val="20"/>
        </w:rPr>
        <w:t>, дополнительные обозначения трассы</w:t>
      </w:r>
      <w:r w:rsidR="00B3184B">
        <w:rPr>
          <w:rFonts w:ascii="Times New Roman" w:hAnsi="Times New Roman" w:cs="Times New Roman"/>
          <w:b/>
          <w:color w:val="FF0000"/>
          <w:sz w:val="18"/>
          <w:szCs w:val="20"/>
        </w:rPr>
        <w:t>,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применяемые в ходе гонки.</w:t>
      </w:r>
    </w:p>
    <w:p w:rsidR="007974FC" w:rsidRDefault="007974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>
        <w:rPr>
          <w:rFonts w:ascii="Times New Roman" w:hAnsi="Times New Roman" w:cs="Times New Roman"/>
          <w:b/>
          <w:color w:val="FF0000"/>
          <w:sz w:val="18"/>
          <w:szCs w:val="20"/>
        </w:rPr>
        <w:t>10.9.1</w:t>
      </w:r>
      <w:proofErr w:type="gramStart"/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>В</w:t>
      </w:r>
      <w:proofErr w:type="gramEnd"/>
      <w:r w:rsidRPr="007974FC">
        <w:rPr>
          <w:rFonts w:ascii="Times New Roman" w:hAnsi="Times New Roman" w:cs="Times New Roman"/>
          <w:color w:val="FF0000"/>
          <w:sz w:val="18"/>
          <w:szCs w:val="20"/>
        </w:rPr>
        <w:t xml:space="preserve">о время </w:t>
      </w:r>
      <w:proofErr w:type="spellStart"/>
      <w:r w:rsidRPr="007974FC">
        <w:rPr>
          <w:rFonts w:ascii="Times New Roman" w:hAnsi="Times New Roman" w:cs="Times New Roman"/>
          <w:color w:val="FF0000"/>
          <w:sz w:val="18"/>
          <w:szCs w:val="20"/>
        </w:rPr>
        <w:t>пистопов</w:t>
      </w:r>
      <w:proofErr w:type="spellEnd"/>
      <w:r w:rsidRPr="007974FC">
        <w:rPr>
          <w:rFonts w:ascii="Times New Roman" w:hAnsi="Times New Roman" w:cs="Times New Roman"/>
          <w:color w:val="FF0000"/>
          <w:sz w:val="18"/>
          <w:szCs w:val="20"/>
        </w:rPr>
        <w:t xml:space="preserve"> разрешена заправка автомобилей 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только 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>в отведенной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для этого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 xml:space="preserve"> зоне на </w:t>
      </w:r>
      <w:proofErr w:type="spellStart"/>
      <w:r w:rsidRPr="007974FC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251327">
        <w:rPr>
          <w:rFonts w:ascii="Times New Roman" w:hAnsi="Times New Roman" w:cs="Times New Roman"/>
          <w:color w:val="FF0000"/>
          <w:sz w:val="18"/>
          <w:szCs w:val="20"/>
        </w:rPr>
        <w:t>.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 xml:space="preserve"> Начало и окончание зоны обозначено</w:t>
      </w:r>
      <w:r w:rsidR="00251327">
        <w:rPr>
          <w:rFonts w:ascii="Times New Roman" w:hAnsi="Times New Roman" w:cs="Times New Roman"/>
          <w:color w:val="FF0000"/>
          <w:sz w:val="18"/>
          <w:szCs w:val="20"/>
        </w:rPr>
        <w:t xml:space="preserve"> дорожной разметкой и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 xml:space="preserve"> специальными табличками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 xml:space="preserve">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FUEL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Pr="007974FC">
        <w:rPr>
          <w:rFonts w:ascii="Times New Roman" w:hAnsi="Times New Roman" w:cs="Times New Roman"/>
          <w:color w:val="FF0000"/>
          <w:sz w:val="18"/>
          <w:szCs w:val="20"/>
        </w:rPr>
        <w:t>.</w:t>
      </w:r>
      <w:r w:rsidR="00B3184B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B3184B" w:rsidRPr="00B3184B">
        <w:rPr>
          <w:rFonts w:ascii="Times New Roman" w:hAnsi="Times New Roman" w:cs="Times New Roman"/>
          <w:color w:val="FF0000"/>
          <w:sz w:val="18"/>
          <w:szCs w:val="20"/>
        </w:rPr>
        <w:t xml:space="preserve">Заправляемый автомобиль, находясь в зоне заправки должен </w:t>
      </w:r>
      <w:proofErr w:type="gramStart"/>
      <w:r w:rsidR="00B3184B" w:rsidRPr="00B3184B">
        <w:rPr>
          <w:rFonts w:ascii="Times New Roman" w:hAnsi="Times New Roman" w:cs="Times New Roman"/>
          <w:color w:val="FF0000"/>
          <w:sz w:val="18"/>
          <w:szCs w:val="20"/>
        </w:rPr>
        <w:t>быть</w:t>
      </w:r>
      <w:proofErr w:type="gramEnd"/>
      <w:r w:rsidR="00B3184B" w:rsidRPr="00B3184B">
        <w:rPr>
          <w:rFonts w:ascii="Times New Roman" w:hAnsi="Times New Roman" w:cs="Times New Roman"/>
          <w:color w:val="FF0000"/>
          <w:sz w:val="18"/>
          <w:szCs w:val="20"/>
        </w:rPr>
        <w:t xml:space="preserve"> заглушен, «масса» выключена. На время заправки пилот может находиться в автомобиле с отстегнутыми ремнями безопасности, оконная сетка безопасности должна быть отстегнута и не представлять препятствий экстренному выходу пилота из автомобиля. Во время заправки с автомобилем могут работать не более двух механиков, любые иные работы с автомобилем во время заправки запрещены.</w:t>
      </w:r>
    </w:p>
    <w:p w:rsidR="00251327" w:rsidRDefault="0025132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832F42">
        <w:rPr>
          <w:rFonts w:ascii="Times New Roman" w:hAnsi="Times New Roman" w:cs="Times New Roman"/>
          <w:b/>
          <w:color w:val="FF0000"/>
          <w:sz w:val="18"/>
          <w:szCs w:val="20"/>
        </w:rPr>
        <w:t>10.9.2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оборудован зоной ожидания, где экипажи могут остановиться в целях выполнения требований </w:t>
      </w:r>
      <w:proofErr w:type="gramStart"/>
      <w:r>
        <w:rPr>
          <w:rFonts w:ascii="Times New Roman" w:hAnsi="Times New Roman" w:cs="Times New Roman"/>
          <w:color w:val="FF0000"/>
          <w:sz w:val="18"/>
          <w:szCs w:val="20"/>
        </w:rPr>
        <w:t>п</w:t>
      </w:r>
      <w:proofErr w:type="gram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10.7. Начало и окончание зоны обозначено дорожной разметкой  и специальными табличками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WA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(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waiting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area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>)</w:t>
      </w:r>
      <w:r>
        <w:rPr>
          <w:rFonts w:ascii="Times New Roman" w:hAnsi="Times New Roman" w:cs="Times New Roman"/>
          <w:color w:val="FF0000"/>
          <w:sz w:val="18"/>
          <w:szCs w:val="20"/>
        </w:rPr>
        <w:t>.</w:t>
      </w:r>
    </w:p>
    <w:p w:rsidR="00251327" w:rsidRDefault="0025132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832F42">
        <w:rPr>
          <w:rFonts w:ascii="Times New Roman" w:hAnsi="Times New Roman" w:cs="Times New Roman"/>
          <w:b/>
          <w:color w:val="FF0000"/>
          <w:sz w:val="18"/>
          <w:szCs w:val="20"/>
        </w:rPr>
        <w:t>10.9.3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Место выполнения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пенализаций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«</w:t>
      </w:r>
      <w:r>
        <w:rPr>
          <w:rFonts w:ascii="Times New Roman" w:hAnsi="Times New Roman" w:cs="Times New Roman"/>
          <w:color w:val="FF0000"/>
          <w:sz w:val="18"/>
          <w:szCs w:val="20"/>
          <w:lang w:val="en-US"/>
        </w:rPr>
        <w:t>STOP</w:t>
      </w:r>
      <w:r w:rsidRPr="00251327">
        <w:rPr>
          <w:rFonts w:ascii="Times New Roman" w:hAnsi="Times New Roman" w:cs="Times New Roman"/>
          <w:color w:val="FF0000"/>
          <w:sz w:val="18"/>
          <w:szCs w:val="20"/>
        </w:rPr>
        <w:t>-</w:t>
      </w:r>
      <w:r>
        <w:rPr>
          <w:rFonts w:ascii="Times New Roman" w:hAnsi="Times New Roman" w:cs="Times New Roman"/>
          <w:color w:val="FF0000"/>
          <w:sz w:val="18"/>
          <w:szCs w:val="20"/>
          <w:lang w:val="en-US"/>
        </w:rPr>
        <w:t>N</w:t>
      </w:r>
      <w:r w:rsidRPr="00251327">
        <w:rPr>
          <w:rFonts w:ascii="Times New Roman" w:hAnsi="Times New Roman" w:cs="Times New Roman"/>
          <w:color w:val="FF0000"/>
          <w:sz w:val="18"/>
          <w:szCs w:val="20"/>
        </w:rPr>
        <w:t>-</w:t>
      </w:r>
      <w:r>
        <w:rPr>
          <w:rFonts w:ascii="Times New Roman" w:hAnsi="Times New Roman" w:cs="Times New Roman"/>
          <w:color w:val="FF0000"/>
          <w:sz w:val="18"/>
          <w:szCs w:val="20"/>
          <w:lang w:val="en-US"/>
        </w:rPr>
        <w:t>GO</w:t>
      </w:r>
      <w:r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Pr="00251327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E822A2">
        <w:rPr>
          <w:rFonts w:ascii="Times New Roman" w:hAnsi="Times New Roman" w:cs="Times New Roman"/>
          <w:color w:val="FF0000"/>
          <w:sz w:val="18"/>
          <w:szCs w:val="20"/>
        </w:rPr>
        <w:t xml:space="preserve">находится </w:t>
      </w:r>
      <w:proofErr w:type="gramStart"/>
      <w:r w:rsidR="00E822A2">
        <w:rPr>
          <w:rFonts w:ascii="Times New Roman" w:hAnsi="Times New Roman" w:cs="Times New Roman"/>
          <w:color w:val="FF0000"/>
          <w:sz w:val="18"/>
          <w:szCs w:val="20"/>
        </w:rPr>
        <w:t>в начале</w:t>
      </w:r>
      <w:proofErr w:type="gram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и обозначено конусами.</w:t>
      </w:r>
    </w:p>
    <w:p w:rsidR="00251327" w:rsidRDefault="0025132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832F42">
        <w:rPr>
          <w:rFonts w:ascii="Times New Roman" w:hAnsi="Times New Roman" w:cs="Times New Roman"/>
          <w:b/>
          <w:color w:val="FF0000"/>
          <w:sz w:val="18"/>
          <w:szCs w:val="20"/>
        </w:rPr>
        <w:t>10.9.4</w:t>
      </w:r>
      <w:proofErr w:type="gramStart"/>
      <w:r>
        <w:rPr>
          <w:rFonts w:ascii="Times New Roman" w:hAnsi="Times New Roman" w:cs="Times New Roman"/>
          <w:color w:val="FF0000"/>
          <w:sz w:val="18"/>
          <w:szCs w:val="20"/>
        </w:rPr>
        <w:t xml:space="preserve"> Н</w:t>
      </w:r>
      <w:proofErr w:type="gramEnd"/>
      <w:r>
        <w:rPr>
          <w:rFonts w:ascii="Times New Roman" w:hAnsi="Times New Roman" w:cs="Times New Roman"/>
          <w:color w:val="FF0000"/>
          <w:sz w:val="18"/>
          <w:szCs w:val="20"/>
        </w:rPr>
        <w:t>а трассе применяются дополнительные знаки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 xml:space="preserve">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S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>1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»,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S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>2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»,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S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>3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и разметка трассы для обозначения начала и окончания секторов трассы и линий хронометража.</w:t>
      </w:r>
    </w:p>
    <w:p w:rsidR="00251327" w:rsidRDefault="00251327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832F42">
        <w:rPr>
          <w:rFonts w:ascii="Times New Roman" w:hAnsi="Times New Roman" w:cs="Times New Roman"/>
          <w:b/>
          <w:color w:val="FF0000"/>
          <w:sz w:val="18"/>
          <w:szCs w:val="20"/>
        </w:rPr>
        <w:t>10.9.5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Линии начала и окончания 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хронометража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обозначены дорожной разметкой  и специальными табличками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 xml:space="preserve">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PIT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IN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и «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PIT</w:t>
      </w:r>
      <w:r w:rsidR="0004159C" w:rsidRPr="0004159C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04159C">
        <w:rPr>
          <w:rFonts w:ascii="Times New Roman" w:hAnsi="Times New Roman" w:cs="Times New Roman"/>
          <w:color w:val="FF0000"/>
          <w:sz w:val="18"/>
          <w:szCs w:val="20"/>
          <w:lang w:val="en-US"/>
        </w:rPr>
        <w:t>OUT</w:t>
      </w:r>
      <w:r w:rsidR="0004159C">
        <w:rPr>
          <w:rFonts w:ascii="Times New Roman" w:hAnsi="Times New Roman" w:cs="Times New Roman"/>
          <w:color w:val="FF0000"/>
          <w:sz w:val="18"/>
          <w:szCs w:val="20"/>
        </w:rPr>
        <w:t>»</w:t>
      </w:r>
      <w:r>
        <w:rPr>
          <w:rFonts w:ascii="Times New Roman" w:hAnsi="Times New Roman" w:cs="Times New Roman"/>
          <w:color w:val="FF0000"/>
          <w:sz w:val="18"/>
          <w:szCs w:val="20"/>
        </w:rPr>
        <w:t>.</w:t>
      </w:r>
    </w:p>
    <w:p w:rsidR="00405778" w:rsidRPr="000E5CB7" w:rsidRDefault="00405778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405778">
        <w:rPr>
          <w:rFonts w:ascii="Times New Roman" w:hAnsi="Times New Roman" w:cs="Times New Roman"/>
          <w:b/>
          <w:color w:val="FF0000"/>
          <w:sz w:val="18"/>
          <w:szCs w:val="20"/>
        </w:rPr>
        <w:t>10.9.6</w:t>
      </w:r>
      <w:proofErr w:type="gramStart"/>
      <w:r>
        <w:rPr>
          <w:rFonts w:ascii="Times New Roman" w:hAnsi="Times New Roman" w:cs="Times New Roman"/>
          <w:color w:val="FF0000"/>
          <w:sz w:val="18"/>
          <w:szCs w:val="20"/>
        </w:rPr>
        <w:t xml:space="preserve"> П</w:t>
      </w:r>
      <w:proofErr w:type="gramEnd"/>
      <w:r>
        <w:rPr>
          <w:rFonts w:ascii="Times New Roman" w:hAnsi="Times New Roman" w:cs="Times New Roman"/>
          <w:color w:val="FF0000"/>
          <w:sz w:val="18"/>
          <w:szCs w:val="20"/>
        </w:rPr>
        <w:t xml:space="preserve">ри возникновении технических неисправностей во время гонки экипажам разрешается въезд на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и ремонт автомобиля в боксах. В ходе ремонта ворота боксов должны быть открыты, к</w:t>
      </w:r>
      <w:r w:rsidR="00912021">
        <w:rPr>
          <w:rFonts w:ascii="Times New Roman" w:hAnsi="Times New Roman" w:cs="Times New Roman"/>
          <w:color w:val="FF0000"/>
          <w:sz w:val="18"/>
          <w:szCs w:val="20"/>
        </w:rPr>
        <w:t>оманды обязаны</w:t>
      </w:r>
      <w:r>
        <w:rPr>
          <w:rFonts w:ascii="Times New Roman" w:hAnsi="Times New Roman" w:cs="Times New Roman"/>
          <w:color w:val="FF0000"/>
          <w:sz w:val="18"/>
          <w:szCs w:val="20"/>
        </w:rPr>
        <w:t xml:space="preserve"> обеспечить визуальный доступ для судей </w:t>
      </w:r>
      <w:proofErr w:type="spellStart"/>
      <w:r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>
        <w:rPr>
          <w:rFonts w:ascii="Times New Roman" w:hAnsi="Times New Roman" w:cs="Times New Roman"/>
          <w:color w:val="FF0000"/>
          <w:sz w:val="18"/>
          <w:szCs w:val="20"/>
        </w:rPr>
        <w:t xml:space="preserve"> и технического контролера.</w:t>
      </w:r>
    </w:p>
    <w:p w:rsidR="00910670" w:rsidRDefault="00DE4C3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</w:rPr>
      </w:pPr>
      <w:r>
        <w:rPr>
          <w:rFonts w:ascii="Times New Roman" w:hAnsi="Times New Roman" w:cs="Times New Roman"/>
          <w:b/>
          <w:color w:val="FF0000"/>
          <w:sz w:val="18"/>
          <w:szCs w:val="20"/>
        </w:rPr>
        <w:t>10.10 Эвакуация</w:t>
      </w:r>
      <w:r w:rsidR="00910670">
        <w:rPr>
          <w:rFonts w:ascii="Times New Roman" w:hAnsi="Times New Roman" w:cs="Times New Roman"/>
          <w:b/>
          <w:color w:val="FF0000"/>
          <w:sz w:val="18"/>
          <w:szCs w:val="20"/>
        </w:rPr>
        <w:t>, процедура возврата в гонку эвакуированных автомобилей</w:t>
      </w:r>
      <w:r>
        <w:rPr>
          <w:rFonts w:ascii="Times New Roman" w:hAnsi="Times New Roman" w:cs="Times New Roman"/>
          <w:b/>
          <w:color w:val="FF0000"/>
          <w:sz w:val="18"/>
          <w:szCs w:val="20"/>
        </w:rPr>
        <w:t>.</w:t>
      </w:r>
    </w:p>
    <w:p w:rsidR="00DE4C3E" w:rsidRPr="000E5CB7" w:rsidRDefault="00DE4C3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</w:rPr>
      </w:pPr>
      <w:r>
        <w:rPr>
          <w:rFonts w:ascii="Times New Roman" w:hAnsi="Times New Roman" w:cs="Times New Roman"/>
          <w:b/>
          <w:color w:val="FF0000"/>
          <w:sz w:val="18"/>
          <w:szCs w:val="20"/>
        </w:rPr>
        <w:t>10.10.1</w:t>
      </w:r>
      <w:proofErr w:type="gramStart"/>
      <w:r>
        <w:rPr>
          <w:rFonts w:ascii="Times New Roman" w:hAnsi="Times New Roman" w:cs="Times New Roman"/>
          <w:b/>
          <w:color w:val="FF0000"/>
          <w:sz w:val="18"/>
          <w:szCs w:val="20"/>
        </w:rPr>
        <w:t xml:space="preserve"> </w:t>
      </w:r>
      <w:r w:rsidRPr="00DE4C3E">
        <w:rPr>
          <w:rFonts w:ascii="Times New Roman" w:hAnsi="Times New Roman" w:cs="Times New Roman"/>
          <w:color w:val="FF0000"/>
          <w:sz w:val="18"/>
          <w:szCs w:val="20"/>
        </w:rPr>
        <w:t>П</w:t>
      </w:r>
      <w:proofErr w:type="gramEnd"/>
      <w:r w:rsidRPr="00DE4C3E">
        <w:rPr>
          <w:rFonts w:ascii="Times New Roman" w:hAnsi="Times New Roman" w:cs="Times New Roman"/>
          <w:color w:val="FF0000"/>
          <w:sz w:val="18"/>
          <w:szCs w:val="20"/>
        </w:rPr>
        <w:t>ри вылете с трассы экипаж имеет право продолжить</w:t>
      </w:r>
      <w:r w:rsidR="003D4F08">
        <w:rPr>
          <w:rFonts w:ascii="Times New Roman" w:hAnsi="Times New Roman" w:cs="Times New Roman"/>
          <w:color w:val="FF0000"/>
          <w:sz w:val="18"/>
          <w:szCs w:val="20"/>
        </w:rPr>
        <w:t xml:space="preserve"> гонку после посторонней помощи</w:t>
      </w:r>
      <w:r w:rsidR="004331AE">
        <w:rPr>
          <w:rFonts w:ascii="Times New Roman" w:hAnsi="Times New Roman" w:cs="Times New Roman"/>
          <w:color w:val="FF0000"/>
          <w:sz w:val="18"/>
          <w:szCs w:val="20"/>
        </w:rPr>
        <w:t xml:space="preserve"> (службы эвакуации, службы вмешательства)</w:t>
      </w:r>
      <w:r w:rsidR="003D4F08">
        <w:rPr>
          <w:rFonts w:ascii="Times New Roman" w:hAnsi="Times New Roman" w:cs="Times New Roman"/>
          <w:color w:val="FF0000"/>
          <w:sz w:val="18"/>
          <w:szCs w:val="20"/>
        </w:rPr>
        <w:t>. П</w:t>
      </w:r>
      <w:r w:rsidR="007B2778">
        <w:rPr>
          <w:rFonts w:ascii="Times New Roman" w:hAnsi="Times New Roman" w:cs="Times New Roman"/>
          <w:color w:val="FF0000"/>
          <w:sz w:val="18"/>
          <w:szCs w:val="20"/>
        </w:rPr>
        <w:t xml:space="preserve">о своему усмотрению водитель экипажа при вылете с трассы может покинуть автомобиль и уйти в безопасную зону, в таком случае он имеет право продолжить гонку после эвакуации автомобиля только с </w:t>
      </w:r>
      <w:proofErr w:type="spellStart"/>
      <w:r w:rsidR="007B2778">
        <w:rPr>
          <w:rFonts w:ascii="Times New Roman" w:hAnsi="Times New Roman" w:cs="Times New Roman"/>
          <w:color w:val="FF0000"/>
          <w:sz w:val="18"/>
          <w:szCs w:val="20"/>
        </w:rPr>
        <w:t>питлейн</w:t>
      </w:r>
      <w:proofErr w:type="spellEnd"/>
      <w:r w:rsidR="007B2778">
        <w:rPr>
          <w:rFonts w:ascii="Times New Roman" w:hAnsi="Times New Roman" w:cs="Times New Roman"/>
          <w:color w:val="FF0000"/>
          <w:sz w:val="18"/>
          <w:szCs w:val="20"/>
        </w:rPr>
        <w:t>.</w:t>
      </w:r>
    </w:p>
    <w:p w:rsidR="00DE4C3E" w:rsidRPr="00910670" w:rsidRDefault="00DE4C3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0"/>
        </w:rPr>
      </w:pPr>
    </w:p>
    <w:p w:rsidR="007974FC" w:rsidRPr="00B3184B" w:rsidRDefault="007974FC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</w:p>
    <w:p w:rsidR="00935B1A" w:rsidRPr="0063584B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20"/>
        </w:rPr>
      </w:pPr>
      <w:r w:rsidRPr="0063584B">
        <w:rPr>
          <w:rFonts w:ascii="Times New Roman" w:eastAsia="Arial-BoldMT" w:hAnsi="Times New Roman" w:cs="Times New Roman"/>
          <w:bCs/>
          <w:sz w:val="18"/>
          <w:szCs w:val="20"/>
        </w:rPr>
        <w:t>СТАТЬЯ 11. НАГРАЖДЕНИЕ</w:t>
      </w:r>
    </w:p>
    <w:p w:rsidR="00935B1A" w:rsidRPr="002D708E" w:rsidRDefault="008B1963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11.1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</w:t>
      </w:r>
      <w:proofErr w:type="gramStart"/>
      <w:r w:rsidR="00D47429" w:rsidRPr="002D708E">
        <w:rPr>
          <w:rFonts w:ascii="Times New Roman" w:hAnsi="Times New Roman" w:cs="Times New Roman"/>
          <w:sz w:val="18"/>
          <w:szCs w:val="20"/>
        </w:rPr>
        <w:t xml:space="preserve">Экипажу, </w:t>
      </w:r>
      <w:r w:rsidR="0052115D">
        <w:rPr>
          <w:rFonts w:ascii="Times New Roman" w:hAnsi="Times New Roman" w:cs="Times New Roman"/>
          <w:sz w:val="18"/>
          <w:szCs w:val="20"/>
        </w:rPr>
        <w:t>победившему в абсолютном зачете соревнования</w:t>
      </w:r>
      <w:r w:rsidR="001E0166">
        <w:rPr>
          <w:rFonts w:ascii="Times New Roman" w:hAnsi="Times New Roman" w:cs="Times New Roman"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присваивается</w:t>
      </w:r>
      <w:proofErr w:type="gramEnd"/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звание «</w:t>
      </w:r>
      <w:r w:rsidR="00D47429" w:rsidRPr="002D708E">
        <w:rPr>
          <w:rFonts w:ascii="Times New Roman" w:hAnsi="Times New Roman" w:cs="Times New Roman"/>
          <w:sz w:val="18"/>
          <w:szCs w:val="20"/>
        </w:rPr>
        <w:t xml:space="preserve">Экипаж </w:t>
      </w:r>
      <w:r w:rsidR="003C3C1F" w:rsidRPr="002D708E">
        <w:rPr>
          <w:rFonts w:ascii="Times New Roman" w:hAnsi="Times New Roman" w:cs="Times New Roman"/>
          <w:sz w:val="18"/>
          <w:szCs w:val="20"/>
        </w:rPr>
        <w:t>–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3C3C1F" w:rsidRPr="002D708E">
        <w:rPr>
          <w:rFonts w:ascii="Times New Roman" w:hAnsi="Times New Roman" w:cs="Times New Roman"/>
          <w:sz w:val="18"/>
          <w:szCs w:val="20"/>
        </w:rPr>
        <w:t>Обладатель Кубка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44012A" w:rsidRPr="002D708E">
        <w:rPr>
          <w:rFonts w:ascii="Times New Roman" w:hAnsi="Times New Roman" w:cs="Times New Roman"/>
          <w:sz w:val="18"/>
          <w:szCs w:val="20"/>
        </w:rPr>
        <w:t>Чеченской Республики</w:t>
      </w:r>
      <w:r w:rsidR="006B676E">
        <w:rPr>
          <w:rFonts w:ascii="Times New Roman" w:hAnsi="Times New Roman" w:cs="Times New Roman"/>
          <w:sz w:val="18"/>
          <w:szCs w:val="20"/>
        </w:rPr>
        <w:t xml:space="preserve"> 2018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года по</w:t>
      </w:r>
      <w:r w:rsidR="003C3C1F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B66A04" w:rsidRPr="002D708E">
        <w:rPr>
          <w:rFonts w:ascii="Times New Roman" w:hAnsi="Times New Roman" w:cs="Times New Roman"/>
          <w:sz w:val="18"/>
          <w:szCs w:val="20"/>
        </w:rPr>
        <w:t>автомо</w:t>
      </w:r>
      <w:r w:rsidR="00D47429" w:rsidRPr="002D708E">
        <w:rPr>
          <w:rFonts w:ascii="Times New Roman" w:hAnsi="Times New Roman" w:cs="Times New Roman"/>
          <w:sz w:val="18"/>
          <w:szCs w:val="20"/>
        </w:rPr>
        <w:t>бильным кольцевым гонкам». Такому</w:t>
      </w:r>
      <w:r w:rsidR="00B66A04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D47429" w:rsidRPr="002D708E">
        <w:rPr>
          <w:rFonts w:ascii="Times New Roman" w:hAnsi="Times New Roman" w:cs="Times New Roman"/>
          <w:sz w:val="18"/>
          <w:szCs w:val="20"/>
        </w:rPr>
        <w:t>экипажу</w:t>
      </w:r>
      <w:r w:rsidR="00B66A04" w:rsidRPr="002D708E">
        <w:rPr>
          <w:rFonts w:ascii="Times New Roman" w:hAnsi="Times New Roman" w:cs="Times New Roman"/>
          <w:sz w:val="18"/>
          <w:szCs w:val="20"/>
        </w:rPr>
        <w:t xml:space="preserve"> вручается переходящий кубок АХМАТ.</w:t>
      </w:r>
    </w:p>
    <w:p w:rsidR="00935B1A" w:rsidRPr="002D708E" w:rsidRDefault="00F5218C" w:rsidP="00856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11.2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D47429" w:rsidRPr="002D708E">
        <w:rPr>
          <w:rFonts w:ascii="Times New Roman" w:hAnsi="Times New Roman" w:cs="Times New Roman"/>
          <w:sz w:val="18"/>
          <w:szCs w:val="20"/>
        </w:rPr>
        <w:t>Экипажи</w:t>
      </w:r>
      <w:r w:rsidR="00935B1A" w:rsidRPr="002D708E">
        <w:rPr>
          <w:rFonts w:ascii="Times New Roman" w:hAnsi="Times New Roman" w:cs="Times New Roman"/>
          <w:sz w:val="18"/>
          <w:szCs w:val="20"/>
        </w:rPr>
        <w:t>, занявшие 2-е и 3-е места</w:t>
      </w:r>
      <w:r w:rsidR="001E0166">
        <w:rPr>
          <w:rFonts w:ascii="Times New Roman" w:hAnsi="Times New Roman" w:cs="Times New Roman"/>
          <w:sz w:val="18"/>
          <w:szCs w:val="20"/>
        </w:rPr>
        <w:t xml:space="preserve"> в абсолютном</w:t>
      </w:r>
      <w:r w:rsidR="00B66A04" w:rsidRPr="002D708E">
        <w:rPr>
          <w:rFonts w:ascii="Times New Roman" w:hAnsi="Times New Roman" w:cs="Times New Roman"/>
          <w:sz w:val="18"/>
          <w:szCs w:val="20"/>
        </w:rPr>
        <w:t xml:space="preserve"> зачете</w:t>
      </w:r>
      <w:r w:rsidR="002E14A3" w:rsidRPr="002D708E">
        <w:rPr>
          <w:rFonts w:ascii="Times New Roman" w:hAnsi="Times New Roman" w:cs="Times New Roman"/>
          <w:sz w:val="18"/>
          <w:szCs w:val="20"/>
        </w:rPr>
        <w:t>, именуются серебряным и бронзовым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 призерами</w:t>
      </w:r>
      <w:r w:rsidR="00B66A04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3C3C1F" w:rsidRPr="002D708E">
        <w:rPr>
          <w:rFonts w:ascii="Times New Roman" w:hAnsi="Times New Roman" w:cs="Times New Roman"/>
          <w:sz w:val="18"/>
          <w:szCs w:val="20"/>
        </w:rPr>
        <w:t>соревнования</w:t>
      </w:r>
      <w:r w:rsidR="00B66A04" w:rsidRPr="002D708E">
        <w:rPr>
          <w:rFonts w:ascii="Times New Roman" w:hAnsi="Times New Roman" w:cs="Times New Roman"/>
          <w:sz w:val="18"/>
          <w:szCs w:val="20"/>
        </w:rPr>
        <w:t xml:space="preserve"> и награждаются памятными кубками</w:t>
      </w:r>
      <w:r w:rsidR="00935B1A" w:rsidRPr="002D708E">
        <w:rPr>
          <w:rFonts w:ascii="Times New Roman" w:hAnsi="Times New Roman" w:cs="Times New Roman"/>
          <w:sz w:val="18"/>
          <w:szCs w:val="20"/>
        </w:rPr>
        <w:t>.</w:t>
      </w:r>
    </w:p>
    <w:p w:rsidR="00B66A04" w:rsidRPr="002D708E" w:rsidRDefault="00F5218C" w:rsidP="00856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11.3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proofErr w:type="gramStart"/>
      <w:r w:rsidR="00832F42">
        <w:rPr>
          <w:rFonts w:ascii="Times New Roman" w:hAnsi="Times New Roman" w:cs="Times New Roman"/>
          <w:sz w:val="18"/>
          <w:szCs w:val="20"/>
        </w:rPr>
        <w:t>Объем</w:t>
      </w:r>
      <w:proofErr w:type="gramEnd"/>
      <w:r w:rsidR="00832F42">
        <w:rPr>
          <w:rFonts w:ascii="Times New Roman" w:hAnsi="Times New Roman" w:cs="Times New Roman"/>
          <w:sz w:val="18"/>
          <w:szCs w:val="20"/>
        </w:rPr>
        <w:t xml:space="preserve"> и по</w:t>
      </w:r>
      <w:r w:rsidR="00D47429" w:rsidRPr="002D708E">
        <w:rPr>
          <w:rFonts w:ascii="Times New Roman" w:hAnsi="Times New Roman" w:cs="Times New Roman"/>
          <w:sz w:val="18"/>
          <w:szCs w:val="20"/>
        </w:rPr>
        <w:t xml:space="preserve">рядок распределения призового фонда объявляется </w:t>
      </w:r>
      <w:r w:rsidR="001E0166">
        <w:rPr>
          <w:rFonts w:ascii="Times New Roman" w:hAnsi="Times New Roman" w:cs="Times New Roman"/>
          <w:sz w:val="18"/>
          <w:szCs w:val="20"/>
        </w:rPr>
        <w:t>дополнительно</w:t>
      </w:r>
      <w:r w:rsidR="00D47429" w:rsidRPr="002D708E">
        <w:rPr>
          <w:rFonts w:ascii="Times New Roman" w:hAnsi="Times New Roman" w:cs="Times New Roman"/>
          <w:sz w:val="18"/>
          <w:szCs w:val="20"/>
        </w:rPr>
        <w:t>.</w:t>
      </w:r>
    </w:p>
    <w:p w:rsidR="00AF5539" w:rsidRPr="002D708E" w:rsidRDefault="00F5218C" w:rsidP="00856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11.4</w:t>
      </w:r>
      <w:r w:rsidRPr="002D708E">
        <w:rPr>
          <w:rFonts w:ascii="Times New Roman" w:hAnsi="Times New Roman" w:cs="Times New Roman"/>
          <w:sz w:val="18"/>
          <w:szCs w:val="20"/>
        </w:rPr>
        <w:t xml:space="preserve"> Призеры и победители в каждой зачетной группе награждаются памятными кубками.</w:t>
      </w:r>
    </w:p>
    <w:p w:rsidR="00AF5539" w:rsidRPr="002D708E" w:rsidRDefault="00AF5539" w:rsidP="00856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СТАТЬЯ 12. ПЕНАЛИЗАЦИИ</w:t>
      </w:r>
    </w:p>
    <w:p w:rsidR="006F044D" w:rsidRPr="0052115D" w:rsidRDefault="00AF5539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</w:pPr>
      <w:r w:rsidRPr="002D708E">
        <w:rPr>
          <w:rFonts w:ascii="Times New Roman" w:hAnsi="Times New Roman" w:cs="Times New Roman"/>
          <w:b/>
          <w:sz w:val="18"/>
          <w:szCs w:val="20"/>
        </w:rPr>
        <w:t>12.1</w:t>
      </w:r>
      <w:r w:rsidR="006F044D" w:rsidRPr="002D708E">
        <w:rPr>
          <w:rFonts w:ascii="Times New Roman" w:hAnsi="Times New Roman" w:cs="Times New Roman"/>
          <w:sz w:val="18"/>
          <w:szCs w:val="20"/>
        </w:rPr>
        <w:t>.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6F044D" w:rsidRPr="002D708E">
        <w:rPr>
          <w:rFonts w:ascii="Times New Roman" w:hAnsi="Times New Roman" w:cs="Times New Roman"/>
          <w:sz w:val="18"/>
          <w:szCs w:val="20"/>
        </w:rPr>
        <w:t>На сорев</w:t>
      </w:r>
      <w:r w:rsidR="008030CD" w:rsidRPr="002D708E">
        <w:rPr>
          <w:rFonts w:ascii="Times New Roman" w:hAnsi="Times New Roman" w:cs="Times New Roman"/>
          <w:sz w:val="18"/>
          <w:szCs w:val="20"/>
        </w:rPr>
        <w:t xml:space="preserve">новании применяется </w:t>
      </w:r>
      <w:proofErr w:type="spellStart"/>
      <w:r w:rsidR="008030CD" w:rsidRPr="002D708E">
        <w:rPr>
          <w:rFonts w:ascii="Times New Roman" w:hAnsi="Times New Roman" w:cs="Times New Roman"/>
          <w:sz w:val="18"/>
          <w:szCs w:val="20"/>
        </w:rPr>
        <w:t>пенализация</w:t>
      </w:r>
      <w:proofErr w:type="spellEnd"/>
      <w:r w:rsidR="006F044D" w:rsidRPr="002D708E">
        <w:rPr>
          <w:rFonts w:ascii="Times New Roman" w:hAnsi="Times New Roman" w:cs="Times New Roman"/>
          <w:sz w:val="18"/>
          <w:szCs w:val="20"/>
        </w:rPr>
        <w:t>, в</w:t>
      </w:r>
      <w:r w:rsidRPr="002D708E">
        <w:rPr>
          <w:rFonts w:ascii="Times New Roman" w:hAnsi="Times New Roman" w:cs="Times New Roman"/>
          <w:sz w:val="18"/>
          <w:szCs w:val="20"/>
        </w:rPr>
        <w:t xml:space="preserve"> соответс</w:t>
      </w:r>
      <w:r w:rsidR="006F044D" w:rsidRPr="002D708E">
        <w:rPr>
          <w:rFonts w:ascii="Times New Roman" w:hAnsi="Times New Roman" w:cs="Times New Roman"/>
          <w:sz w:val="18"/>
          <w:szCs w:val="20"/>
        </w:rPr>
        <w:t>т</w:t>
      </w:r>
      <w:r w:rsidRPr="002D708E">
        <w:rPr>
          <w:rFonts w:ascii="Times New Roman" w:hAnsi="Times New Roman" w:cs="Times New Roman"/>
          <w:sz w:val="18"/>
          <w:szCs w:val="20"/>
        </w:rPr>
        <w:t>вии с</w:t>
      </w:r>
      <w:r w:rsidR="006F044D"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6F044D" w:rsidRPr="002D708E">
        <w:rPr>
          <w:rFonts w:ascii="Times New Roman" w:hAnsi="Times New Roman" w:cs="Times New Roman"/>
          <w:bCs/>
          <w:sz w:val="18"/>
          <w:szCs w:val="20"/>
          <w:lang w:eastAsia="ru-RU"/>
        </w:rPr>
        <w:t xml:space="preserve">«Таблицей </w:t>
      </w:r>
      <w:proofErr w:type="spellStart"/>
      <w:r w:rsidR="006F044D" w:rsidRPr="002D708E">
        <w:rPr>
          <w:rFonts w:ascii="Times New Roman" w:hAnsi="Times New Roman" w:cs="Times New Roman"/>
          <w:bCs/>
          <w:sz w:val="18"/>
          <w:szCs w:val="20"/>
          <w:lang w:eastAsia="ru-RU"/>
        </w:rPr>
        <w:t>пенализации</w:t>
      </w:r>
      <w:proofErr w:type="spellEnd"/>
      <w:r w:rsidR="006F044D" w:rsidRPr="002D708E">
        <w:rPr>
          <w:rFonts w:ascii="Times New Roman" w:hAnsi="Times New Roman" w:cs="Times New Roman"/>
          <w:bCs/>
          <w:sz w:val="18"/>
          <w:szCs w:val="20"/>
          <w:lang w:eastAsia="ru-RU"/>
        </w:rPr>
        <w:t xml:space="preserve"> на соревнованиях по кольцевым гонкам» (</w:t>
      </w:r>
      <w:r w:rsidR="006F044D" w:rsidRPr="002D708E">
        <w:rPr>
          <w:rFonts w:ascii="Times New Roman" w:hAnsi="Times New Roman" w:cs="Times New Roman"/>
          <w:sz w:val="18"/>
          <w:szCs w:val="20"/>
        </w:rPr>
        <w:t xml:space="preserve">приложением 1 </w:t>
      </w:r>
      <w:r w:rsidR="006F044D" w:rsidRPr="002D708E">
        <w:rPr>
          <w:rFonts w:ascii="Times New Roman" w:hAnsi="Times New Roman" w:cs="Times New Roman"/>
          <w:bCs/>
          <w:iCs/>
          <w:sz w:val="18"/>
          <w:szCs w:val="20"/>
          <w:lang w:eastAsia="ru-RU"/>
        </w:rPr>
        <w:t>правил организации и проведения соревнований по кольцевым гонкам)</w:t>
      </w:r>
      <w:r w:rsidR="004F23E6">
        <w:rPr>
          <w:rFonts w:ascii="Times New Roman" w:hAnsi="Times New Roman" w:cs="Times New Roman"/>
          <w:bCs/>
          <w:iCs/>
          <w:sz w:val="18"/>
          <w:szCs w:val="20"/>
          <w:lang w:eastAsia="ru-RU"/>
        </w:rPr>
        <w:t>.</w:t>
      </w:r>
      <w:r w:rsidR="0052115D">
        <w:rPr>
          <w:rFonts w:ascii="Times New Roman" w:hAnsi="Times New Roman" w:cs="Times New Roman"/>
          <w:bCs/>
          <w:iCs/>
          <w:sz w:val="18"/>
          <w:szCs w:val="20"/>
          <w:lang w:eastAsia="ru-RU"/>
        </w:rPr>
        <w:t xml:space="preserve"> </w:t>
      </w:r>
      <w:r w:rsidR="0052115D" w:rsidRPr="0052115D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Для расчета денежной </w:t>
      </w:r>
      <w:proofErr w:type="spellStart"/>
      <w:r w:rsidR="0052115D" w:rsidRPr="0052115D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пенализации</w:t>
      </w:r>
      <w:proofErr w:type="spellEnd"/>
      <w:r w:rsidR="0052115D" w:rsidRPr="0052115D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участников, в качестве стартового взноса ус</w:t>
      </w:r>
      <w:r w:rsid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танавливается сумма в размере 21 000</w:t>
      </w:r>
      <w:r w:rsidR="0052115D" w:rsidRPr="0052115D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. руб.</w:t>
      </w:r>
    </w:p>
    <w:p w:rsidR="0052115D" w:rsidRDefault="006F044D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</w:pPr>
      <w:r w:rsidRPr="002D708E">
        <w:rPr>
          <w:rFonts w:ascii="Times New Roman" w:hAnsi="Times New Roman" w:cs="Times New Roman"/>
          <w:b/>
          <w:bCs/>
          <w:iCs/>
          <w:sz w:val="18"/>
          <w:szCs w:val="20"/>
          <w:lang w:eastAsia="ru-RU"/>
        </w:rPr>
        <w:t>12.2</w:t>
      </w:r>
      <w:r w:rsidRPr="002D708E">
        <w:rPr>
          <w:rFonts w:ascii="Times New Roman" w:hAnsi="Times New Roman" w:cs="Times New Roman"/>
          <w:b/>
          <w:bCs/>
          <w:iCs/>
          <w:color w:val="FF0000"/>
          <w:sz w:val="18"/>
          <w:szCs w:val="20"/>
          <w:lang w:eastAsia="ru-RU"/>
        </w:rPr>
        <w:t>.</w:t>
      </w:r>
      <w:r w:rsidRPr="002D708E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За наруш</w:t>
      </w:r>
      <w:r w:rsidR="0052115D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 xml:space="preserve">ения требований </w:t>
      </w:r>
      <w:proofErr w:type="spellStart"/>
      <w:r w:rsidR="0052115D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Питстоп</w:t>
      </w:r>
      <w:proofErr w:type="spellEnd"/>
      <w:r w:rsidR="0052115D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 xml:space="preserve"> и правил Гандикапов (п. 10.7</w:t>
      </w:r>
      <w:r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.) на</w:t>
      </w:r>
      <w:r w:rsidR="0052115D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стоящим положением предусмотрены:</w:t>
      </w:r>
    </w:p>
    <w:p w:rsidR="006F044D" w:rsidRPr="007974FC" w:rsidRDefault="006F044D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</w:pPr>
      <w:r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 xml:space="preserve"> </w:t>
      </w:r>
      <w:r w:rsidR="0052115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-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наказание </w:t>
      </w:r>
      <w:proofErr w:type="gramStart"/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в виде штрафа к общему времени гонки в </w:t>
      </w:r>
      <w:r w:rsidR="008030C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двукратном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размере </w:t>
      </w:r>
      <w:r w:rsidR="008030C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от невыполненных требований </w:t>
      </w:r>
      <w:r w:rsidR="001A39D5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к </w:t>
      </w:r>
      <w:r w:rsidR="0052115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времени</w:t>
      </w:r>
      <w:proofErr w:type="gramEnd"/>
      <w:r w:rsidR="0052115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обязательного </w:t>
      </w:r>
      <w:proofErr w:type="spellStart"/>
      <w:r w:rsidR="0052115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питстоп</w:t>
      </w:r>
      <w:proofErr w:type="spellEnd"/>
      <w:r w:rsidR="0052115D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;</w:t>
      </w:r>
    </w:p>
    <w:p w:rsidR="0052115D" w:rsidRPr="007974FC" w:rsidRDefault="0052115D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</w:pP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-наказание в виде проезда по </w:t>
      </w:r>
      <w:proofErr w:type="spellStart"/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питлейн</w:t>
      </w:r>
      <w:proofErr w:type="spellEnd"/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DRIVE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T</w:t>
      </w:r>
      <w:r w:rsidR="000E5CB7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H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ROUGH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и процедуры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STOP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and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val="en-US" w:eastAsia="ru-RU"/>
        </w:rPr>
        <w:t>GO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;</w:t>
      </w:r>
    </w:p>
    <w:p w:rsidR="00803C84" w:rsidRPr="007974FC" w:rsidRDefault="0052115D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</w:pP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-нака</w:t>
      </w:r>
      <w:r w:rsidR="001F33A7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зание в виде аннулировании кругов</w:t>
      </w:r>
      <w:r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</w:t>
      </w:r>
      <w:r w:rsidR="001F33A7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>экипажа в случае невыполнения требований п.10.7.3.</w:t>
      </w:r>
      <w:r w:rsidR="00803C84" w:rsidRPr="007974FC">
        <w:rPr>
          <w:rFonts w:ascii="Times New Roman" w:hAnsi="Times New Roman" w:cs="Times New Roman"/>
          <w:bCs/>
          <w:iCs/>
          <w:color w:val="FF0000"/>
          <w:sz w:val="18"/>
          <w:szCs w:val="20"/>
          <w:lang w:eastAsia="ru-RU"/>
        </w:rPr>
        <w:t xml:space="preserve"> и п.10.7.4.</w:t>
      </w:r>
    </w:p>
    <w:p w:rsidR="00D47429" w:rsidRPr="002D708E" w:rsidRDefault="0052115D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12.3. За нарушение п.10.5.3</w:t>
      </w:r>
      <w:r w:rsidR="00D47429"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 xml:space="preserve"> экипажу начисляется штраф к </w:t>
      </w:r>
      <w:r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общему времени гонки в размере 15</w:t>
      </w:r>
      <w:r w:rsidR="00D47429"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 xml:space="preserve"> секунд за каждый </w:t>
      </w:r>
      <w:r w:rsidR="00BC5614"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не пройденный водителем круг.</w:t>
      </w:r>
    </w:p>
    <w:p w:rsidR="00BC5614" w:rsidRPr="002D708E" w:rsidRDefault="00BC5614" w:rsidP="006F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20"/>
          <w:lang w:eastAsia="ru-RU"/>
        </w:rPr>
      </w:pPr>
      <w:r w:rsidRPr="002D708E">
        <w:rPr>
          <w:rFonts w:ascii="Times New Roman" w:hAnsi="Times New Roman" w:cs="Times New Roman"/>
          <w:bCs/>
          <w:iCs/>
          <w:color w:val="000000" w:themeColor="text1"/>
          <w:sz w:val="18"/>
          <w:szCs w:val="20"/>
          <w:lang w:eastAsia="ru-RU"/>
        </w:rPr>
        <w:t>12.4. За нарушение п.10.3.3. результаты квалификации экипажа аннулируются, экипаж стартует с последнего ряда.</w:t>
      </w:r>
    </w:p>
    <w:p w:rsidR="00935B1A" w:rsidRPr="002D708E" w:rsidRDefault="00AF5539" w:rsidP="003864D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13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 ПРОТЕСТЫ, АПЕЛЛЯЦИИ</w:t>
      </w:r>
    </w:p>
    <w:p w:rsidR="00935B1A" w:rsidRPr="002D708E" w:rsidRDefault="00AF5539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.1. 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Каждый протест подается в соответствии с требованиями Главы </w:t>
      </w:r>
      <w:proofErr w:type="gramStart"/>
      <w:r w:rsidR="00935B1A" w:rsidRPr="002D708E">
        <w:rPr>
          <w:rFonts w:ascii="Times New Roman" w:hAnsi="Times New Roman" w:cs="Times New Roman"/>
          <w:sz w:val="18"/>
          <w:szCs w:val="20"/>
        </w:rPr>
        <w:t>Х</w:t>
      </w:r>
      <w:proofErr w:type="gramEnd"/>
      <w:r w:rsidR="00935B1A" w:rsidRPr="002D708E">
        <w:rPr>
          <w:rFonts w:ascii="Times New Roman" w:hAnsi="Times New Roman" w:cs="Times New Roman"/>
          <w:sz w:val="18"/>
          <w:szCs w:val="20"/>
        </w:rPr>
        <w:t>II СК РАФ и сопровождается денежным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взносом, </w:t>
      </w:r>
      <w:r w:rsidR="008B330E" w:rsidRPr="002D708E">
        <w:rPr>
          <w:rFonts w:ascii="Times New Roman" w:hAnsi="Times New Roman" w:cs="Times New Roman"/>
          <w:sz w:val="18"/>
          <w:szCs w:val="20"/>
        </w:rPr>
        <w:t>в размере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8B330E"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50 000 руб.</w:t>
      </w:r>
    </w:p>
    <w:p w:rsidR="00935B1A" w:rsidRPr="002D708E" w:rsidRDefault="00AF5539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.2. </w:t>
      </w:r>
      <w:r w:rsidR="00935B1A" w:rsidRPr="002D708E">
        <w:rPr>
          <w:rFonts w:ascii="Times New Roman" w:hAnsi="Times New Roman" w:cs="Times New Roman"/>
          <w:sz w:val="18"/>
          <w:szCs w:val="20"/>
        </w:rPr>
        <w:t xml:space="preserve">Если протест предусматривает проверку соответствия техническим требованиям нескольких участвующих </w:t>
      </w:r>
      <w:proofErr w:type="gramStart"/>
      <w:r w:rsidR="00935B1A" w:rsidRPr="002D708E">
        <w:rPr>
          <w:rFonts w:ascii="Times New Roman" w:hAnsi="Times New Roman" w:cs="Times New Roman"/>
          <w:sz w:val="18"/>
          <w:szCs w:val="20"/>
        </w:rPr>
        <w:t>в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данном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соревновании</w:t>
      </w:r>
      <w:proofErr w:type="gramEnd"/>
      <w:r w:rsidRPr="002D708E">
        <w:rPr>
          <w:rFonts w:ascii="Times New Roman" w:hAnsi="Times New Roman" w:cs="Times New Roman"/>
          <w:sz w:val="18"/>
          <w:szCs w:val="20"/>
        </w:rPr>
        <w:t xml:space="preserve"> автомобилей, то протест подается против каждого автомобиля и сумма денежного взноса,</w:t>
      </w:r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 xml:space="preserve">сопровождающего протест, умножается на количество «опротестованных» автомобилей. В случае, когда </w:t>
      </w:r>
      <w:proofErr w:type="gramStart"/>
      <w:r w:rsidRPr="002D708E">
        <w:rPr>
          <w:rFonts w:ascii="Times New Roman" w:hAnsi="Times New Roman" w:cs="Times New Roman"/>
          <w:sz w:val="18"/>
          <w:szCs w:val="20"/>
        </w:rPr>
        <w:t>для</w:t>
      </w:r>
      <w:proofErr w:type="gramEnd"/>
    </w:p>
    <w:p w:rsidR="00935B1A" w:rsidRPr="002D708E" w:rsidRDefault="00935B1A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рассмотрения протеста требуется осмотр или демонтаж частей автомобиля, протестующий должен внести в виде</w:t>
      </w:r>
    </w:p>
    <w:p w:rsidR="00935B1A" w:rsidRPr="002D708E" w:rsidRDefault="008B330E" w:rsidP="003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hAnsi="Times New Roman" w:cs="Times New Roman"/>
          <w:sz w:val="18"/>
          <w:szCs w:val="20"/>
        </w:rPr>
        <w:t>технического залога сумму</w:t>
      </w:r>
      <w:r w:rsidRPr="002D708E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2D708E">
        <w:rPr>
          <w:rFonts w:ascii="Times New Roman" w:hAnsi="Times New Roman" w:cs="Times New Roman"/>
          <w:color w:val="000000" w:themeColor="text1"/>
          <w:sz w:val="18"/>
          <w:szCs w:val="20"/>
        </w:rPr>
        <w:t>50 000 рублей</w:t>
      </w:r>
      <w:r w:rsidR="00935B1A" w:rsidRPr="002D708E">
        <w:rPr>
          <w:rFonts w:ascii="Times New Roman" w:hAnsi="Times New Roman" w:cs="Times New Roman"/>
          <w:sz w:val="18"/>
          <w:szCs w:val="20"/>
        </w:rPr>
        <w:t>. Протест не может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быть подан против автомобиля «в целом». Должны быть указаны конкретные параметры опротестованного</w:t>
      </w:r>
      <w:r w:rsidRPr="002D708E">
        <w:rPr>
          <w:rFonts w:ascii="Times New Roman" w:hAnsi="Times New Roman" w:cs="Times New Roman"/>
          <w:sz w:val="18"/>
          <w:szCs w:val="20"/>
        </w:rPr>
        <w:t xml:space="preserve"> </w:t>
      </w:r>
      <w:r w:rsidR="00935B1A" w:rsidRPr="002D708E">
        <w:rPr>
          <w:rFonts w:ascii="Times New Roman" w:hAnsi="Times New Roman" w:cs="Times New Roman"/>
          <w:sz w:val="18"/>
          <w:szCs w:val="20"/>
        </w:rPr>
        <w:t>автомобиля, подлежащие проверке по протесту.</w:t>
      </w:r>
    </w:p>
    <w:p w:rsidR="00935B1A" w:rsidRPr="002D708E" w:rsidRDefault="00AF5539" w:rsidP="00BC5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13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.3. </w:t>
      </w:r>
      <w:r w:rsidR="00BC5614" w:rsidRPr="002D708E">
        <w:rPr>
          <w:rFonts w:ascii="Times New Roman" w:hAnsi="Times New Roman" w:cs="Times New Roman"/>
          <w:sz w:val="18"/>
          <w:szCs w:val="20"/>
        </w:rPr>
        <w:t>Подача апелляций не предусмотрена.</w:t>
      </w:r>
    </w:p>
    <w:p w:rsidR="00935B1A" w:rsidRPr="002D708E" w:rsidRDefault="00AF5539" w:rsidP="00AF5539">
      <w:pPr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 w:cs="Times New Roman"/>
          <w:b/>
          <w:bCs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СТАТЬЯ 14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. АККРЕДИТАЦИЯ </w:t>
      </w:r>
      <w:r w:rsidR="00935B1A" w:rsidRPr="002D708E">
        <w:rPr>
          <w:rFonts w:ascii="Times New Roman" w:hAnsi="Times New Roman" w:cs="Times New Roman"/>
          <w:b/>
          <w:bCs/>
          <w:sz w:val="18"/>
          <w:szCs w:val="20"/>
        </w:rPr>
        <w:t>СРЕДСТВ МАССОВОЙ ИНФОРМАЦИИ</w:t>
      </w:r>
      <w:r w:rsidR="00935B1A"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>.</w:t>
      </w:r>
    </w:p>
    <w:p w:rsidR="00935B1A" w:rsidRPr="002D708E" w:rsidRDefault="00935B1A" w:rsidP="0087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13.1. </w:t>
      </w:r>
      <w:r w:rsidRPr="002D708E">
        <w:rPr>
          <w:rFonts w:ascii="Times New Roman" w:hAnsi="Times New Roman" w:cs="Times New Roman"/>
          <w:sz w:val="18"/>
          <w:szCs w:val="20"/>
        </w:rPr>
        <w:t>Аккредитация средств массовой ин</w:t>
      </w:r>
      <w:r w:rsidR="00876BF2">
        <w:rPr>
          <w:rFonts w:ascii="Times New Roman" w:hAnsi="Times New Roman" w:cs="Times New Roman"/>
          <w:sz w:val="18"/>
          <w:szCs w:val="20"/>
        </w:rPr>
        <w:t>формации и их представителей проводится ФАС ЧР</w:t>
      </w:r>
    </w:p>
    <w:p w:rsidR="00935B1A" w:rsidRDefault="00935B1A" w:rsidP="00ED7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D708E">
        <w:rPr>
          <w:rFonts w:ascii="Times New Roman" w:eastAsia="Arial-BoldMT" w:hAnsi="Times New Roman" w:cs="Times New Roman"/>
          <w:b/>
          <w:bCs/>
          <w:sz w:val="18"/>
          <w:szCs w:val="20"/>
        </w:rPr>
        <w:t xml:space="preserve">13.2. </w:t>
      </w:r>
      <w:r w:rsidRPr="002D708E">
        <w:rPr>
          <w:rFonts w:ascii="Times New Roman" w:hAnsi="Times New Roman" w:cs="Times New Roman"/>
          <w:sz w:val="18"/>
          <w:szCs w:val="20"/>
        </w:rPr>
        <w:t>Официальная информация соревнования предоставляется только аккредитованным журналистам.</w:t>
      </w:r>
    </w:p>
    <w:p w:rsidR="008615F1" w:rsidRPr="002D708E" w:rsidRDefault="008615F1" w:rsidP="00861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8615F1" w:rsidRPr="002D708E" w:rsidSect="002D708E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F90" w:rsidRDefault="00484F90" w:rsidP="00D974C4">
      <w:pPr>
        <w:spacing w:after="0" w:line="240" w:lineRule="auto"/>
      </w:pPr>
      <w:r>
        <w:separator/>
      </w:r>
    </w:p>
  </w:endnote>
  <w:endnote w:type="continuationSeparator" w:id="0">
    <w:p w:rsidR="00484F90" w:rsidRDefault="00484F90" w:rsidP="00D9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t40">
    <w:panose1 w:val="02000505050000020004"/>
    <w:charset w:val="00"/>
    <w:family w:val="auto"/>
    <w:pitch w:val="variable"/>
    <w:sig w:usb0="80000203" w:usb1="00000000" w:usb2="00000000" w:usb3="00000000" w:csb0="00000005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A5" w:rsidRPr="00D974C4" w:rsidRDefault="00D763A5" w:rsidP="00110834">
    <w:pPr>
      <w:autoSpaceDE w:val="0"/>
      <w:autoSpaceDN w:val="0"/>
      <w:adjustRightInd w:val="0"/>
      <w:spacing w:after="0" w:line="240" w:lineRule="auto"/>
      <w:jc w:val="center"/>
      <w:rPr>
        <w:b/>
        <w:bCs/>
        <w:i/>
        <w:iCs/>
        <w:color w:val="000000"/>
        <w:sz w:val="16"/>
        <w:szCs w:val="16"/>
      </w:rPr>
    </w:pPr>
    <w:r w:rsidRPr="00D974C4">
      <w:rPr>
        <w:i/>
        <w:iCs/>
        <w:sz w:val="16"/>
        <w:szCs w:val="16"/>
      </w:rPr>
      <w:t xml:space="preserve">Страница </w:t>
    </w:r>
    <w:r w:rsidRPr="00D974C4">
      <w:rPr>
        <w:b/>
        <w:bCs/>
        <w:i/>
        <w:iCs/>
        <w:sz w:val="16"/>
        <w:szCs w:val="16"/>
      </w:rPr>
      <w:fldChar w:fldCharType="begin"/>
    </w:r>
    <w:r w:rsidRPr="00D974C4">
      <w:rPr>
        <w:b/>
        <w:bCs/>
        <w:i/>
        <w:iCs/>
        <w:sz w:val="16"/>
        <w:szCs w:val="16"/>
      </w:rPr>
      <w:instrText>PAGE</w:instrText>
    </w:r>
    <w:r w:rsidRPr="00D974C4">
      <w:rPr>
        <w:b/>
        <w:bCs/>
        <w:i/>
        <w:iCs/>
        <w:sz w:val="16"/>
        <w:szCs w:val="16"/>
      </w:rPr>
      <w:fldChar w:fldCharType="separate"/>
    </w:r>
    <w:r w:rsidR="00FA0491">
      <w:rPr>
        <w:b/>
        <w:bCs/>
        <w:i/>
        <w:iCs/>
        <w:noProof/>
        <w:sz w:val="16"/>
        <w:szCs w:val="16"/>
      </w:rPr>
      <w:t>5</w:t>
    </w:r>
    <w:r w:rsidRPr="00D974C4">
      <w:rPr>
        <w:b/>
        <w:bCs/>
        <w:i/>
        <w:iCs/>
        <w:sz w:val="16"/>
        <w:szCs w:val="16"/>
      </w:rPr>
      <w:fldChar w:fldCharType="end"/>
    </w:r>
    <w:r w:rsidRPr="00D974C4">
      <w:rPr>
        <w:i/>
        <w:iCs/>
        <w:sz w:val="16"/>
        <w:szCs w:val="16"/>
      </w:rPr>
      <w:t xml:space="preserve"> из </w:t>
    </w:r>
    <w:r w:rsidRPr="00D974C4">
      <w:rPr>
        <w:b/>
        <w:bCs/>
        <w:i/>
        <w:iCs/>
        <w:sz w:val="16"/>
        <w:szCs w:val="16"/>
      </w:rPr>
      <w:fldChar w:fldCharType="begin"/>
    </w:r>
    <w:r w:rsidRPr="00D974C4">
      <w:rPr>
        <w:b/>
        <w:bCs/>
        <w:i/>
        <w:iCs/>
        <w:sz w:val="16"/>
        <w:szCs w:val="16"/>
      </w:rPr>
      <w:instrText>NUMPAGES</w:instrText>
    </w:r>
    <w:r w:rsidRPr="00D974C4">
      <w:rPr>
        <w:b/>
        <w:bCs/>
        <w:i/>
        <w:iCs/>
        <w:sz w:val="16"/>
        <w:szCs w:val="16"/>
      </w:rPr>
      <w:fldChar w:fldCharType="separate"/>
    </w:r>
    <w:r w:rsidR="00FA0491">
      <w:rPr>
        <w:b/>
        <w:bCs/>
        <w:i/>
        <w:iCs/>
        <w:noProof/>
        <w:sz w:val="16"/>
        <w:szCs w:val="16"/>
      </w:rPr>
      <w:t>5</w:t>
    </w:r>
    <w:r w:rsidRPr="00D974C4">
      <w:rPr>
        <w:b/>
        <w:bCs/>
        <w:i/>
        <w:iCs/>
        <w:sz w:val="16"/>
        <w:szCs w:val="16"/>
      </w:rPr>
      <w:fldChar w:fldCharType="end"/>
    </w:r>
  </w:p>
  <w:p w:rsidR="00D763A5" w:rsidRPr="00D974C4" w:rsidRDefault="00D763A5" w:rsidP="00D974C4">
    <w:pPr>
      <w:autoSpaceDE w:val="0"/>
      <w:autoSpaceDN w:val="0"/>
      <w:adjustRightInd w:val="0"/>
      <w:spacing w:after="0" w:line="240" w:lineRule="auto"/>
      <w:rPr>
        <w:rFonts w:ascii="Arial-BoldItalicMT" w:hAnsi="Arial-BoldItalicMT" w:cs="Arial-BoldItalicMT"/>
        <w:b/>
        <w:bCs/>
        <w:i/>
        <w:iCs/>
        <w:color w:val="000000"/>
        <w:sz w:val="16"/>
        <w:szCs w:val="16"/>
      </w:rPr>
    </w:pPr>
  </w:p>
  <w:p w:rsidR="00D763A5" w:rsidRDefault="00D763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F90" w:rsidRDefault="00484F90" w:rsidP="00D974C4">
      <w:pPr>
        <w:spacing w:after="0" w:line="240" w:lineRule="auto"/>
      </w:pPr>
      <w:r>
        <w:separator/>
      </w:r>
    </w:p>
  </w:footnote>
  <w:footnote w:type="continuationSeparator" w:id="0">
    <w:p w:rsidR="00484F90" w:rsidRDefault="00484F90" w:rsidP="00D97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A5" w:rsidRPr="00832172" w:rsidRDefault="00D763A5" w:rsidP="00832172">
    <w:pPr>
      <w:pStyle w:val="aa"/>
      <w:jc w:val="right"/>
      <w:rPr>
        <w:rFonts w:ascii="Times New Roman" w:hAnsi="Times New Roman" w:cs="Times New Roman"/>
        <w:b/>
        <w:bCs/>
        <w:i/>
        <w:sz w:val="14"/>
        <w:szCs w:val="48"/>
      </w:rPr>
    </w:pPr>
    <w:r w:rsidRPr="00832172">
      <w:rPr>
        <w:rFonts w:ascii="Arial-BoldItalicMT" w:hAnsi="Arial-BoldItalicMT" w:cs="Arial-BoldItalicMT"/>
        <w:b/>
        <w:bCs/>
        <w:i/>
        <w:iCs/>
        <w:color w:val="000000"/>
        <w:sz w:val="16"/>
        <w:szCs w:val="16"/>
      </w:rPr>
      <w:t xml:space="preserve"> </w:t>
    </w:r>
    <w:r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>Положение (Регламент)</w:t>
    </w:r>
    <w:r>
      <w:rPr>
        <w:rFonts w:ascii="Times New Roman" w:hAnsi="Times New Roman" w:cs="Times New Roman"/>
        <w:b/>
        <w:bCs/>
        <w:i/>
        <w:sz w:val="14"/>
        <w:szCs w:val="48"/>
      </w:rPr>
      <w:t xml:space="preserve"> Открытого Кубка</w:t>
    </w:r>
    <w:r w:rsidRPr="00832172">
      <w:rPr>
        <w:rFonts w:ascii="Times New Roman" w:hAnsi="Times New Roman" w:cs="Times New Roman"/>
        <w:b/>
        <w:bCs/>
        <w:i/>
        <w:sz w:val="14"/>
        <w:szCs w:val="48"/>
      </w:rPr>
      <w:t xml:space="preserve"> Чеченской Республики</w:t>
    </w:r>
    <w:r w:rsidR="00414984"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 xml:space="preserve"> 2018</w:t>
    </w:r>
    <w:r w:rsidRPr="00832172"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 xml:space="preserve"> года по </w:t>
    </w:r>
    <w:r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 xml:space="preserve">автомобильным </w:t>
    </w:r>
    <w:r w:rsidRPr="00832172"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>кольцевым гонкам</w:t>
    </w:r>
  </w:p>
  <w:p w:rsidR="00D763A5" w:rsidRDefault="00D763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584C"/>
    <w:multiLevelType w:val="hybridMultilevel"/>
    <w:tmpl w:val="89842B1E"/>
    <w:lvl w:ilvl="0" w:tplc="86AE3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D9"/>
    <w:rsid w:val="00002A16"/>
    <w:rsid w:val="00007F2F"/>
    <w:rsid w:val="00013090"/>
    <w:rsid w:val="00026C7A"/>
    <w:rsid w:val="0004159C"/>
    <w:rsid w:val="00042811"/>
    <w:rsid w:val="00056C82"/>
    <w:rsid w:val="00061042"/>
    <w:rsid w:val="00061100"/>
    <w:rsid w:val="000658FC"/>
    <w:rsid w:val="00065E8C"/>
    <w:rsid w:val="000669FC"/>
    <w:rsid w:val="00070F54"/>
    <w:rsid w:val="00072640"/>
    <w:rsid w:val="000774EC"/>
    <w:rsid w:val="00083AE0"/>
    <w:rsid w:val="00096C61"/>
    <w:rsid w:val="000A217D"/>
    <w:rsid w:val="000A46E1"/>
    <w:rsid w:val="000A585A"/>
    <w:rsid w:val="000C71E0"/>
    <w:rsid w:val="000D5E9C"/>
    <w:rsid w:val="000E5CB7"/>
    <w:rsid w:val="000E6FAA"/>
    <w:rsid w:val="000F02B2"/>
    <w:rsid w:val="000F17B4"/>
    <w:rsid w:val="000F3881"/>
    <w:rsid w:val="00101EA9"/>
    <w:rsid w:val="001052D5"/>
    <w:rsid w:val="00110834"/>
    <w:rsid w:val="001139E5"/>
    <w:rsid w:val="00126C38"/>
    <w:rsid w:val="00136032"/>
    <w:rsid w:val="00141FF6"/>
    <w:rsid w:val="00151929"/>
    <w:rsid w:val="0015227C"/>
    <w:rsid w:val="00155246"/>
    <w:rsid w:val="00165778"/>
    <w:rsid w:val="0016751F"/>
    <w:rsid w:val="00170857"/>
    <w:rsid w:val="0018581F"/>
    <w:rsid w:val="001979DB"/>
    <w:rsid w:val="001A39D5"/>
    <w:rsid w:val="001A4E68"/>
    <w:rsid w:val="001A52F1"/>
    <w:rsid w:val="001A7EC4"/>
    <w:rsid w:val="001B5941"/>
    <w:rsid w:val="001C59A8"/>
    <w:rsid w:val="001C744F"/>
    <w:rsid w:val="001D3D2F"/>
    <w:rsid w:val="001D447C"/>
    <w:rsid w:val="001D4F0A"/>
    <w:rsid w:val="001D68DA"/>
    <w:rsid w:val="001E0152"/>
    <w:rsid w:val="001E0166"/>
    <w:rsid w:val="001E3545"/>
    <w:rsid w:val="001E3691"/>
    <w:rsid w:val="001E7B92"/>
    <w:rsid w:val="001F33A7"/>
    <w:rsid w:val="001F3865"/>
    <w:rsid w:val="001F7B66"/>
    <w:rsid w:val="00201A1E"/>
    <w:rsid w:val="00203641"/>
    <w:rsid w:val="00236F2C"/>
    <w:rsid w:val="002456D5"/>
    <w:rsid w:val="00251327"/>
    <w:rsid w:val="002518FE"/>
    <w:rsid w:val="00254060"/>
    <w:rsid w:val="00261986"/>
    <w:rsid w:val="00261DE3"/>
    <w:rsid w:val="00270620"/>
    <w:rsid w:val="00272879"/>
    <w:rsid w:val="00272F1F"/>
    <w:rsid w:val="00282A00"/>
    <w:rsid w:val="002B3343"/>
    <w:rsid w:val="002C070F"/>
    <w:rsid w:val="002C43B2"/>
    <w:rsid w:val="002C703D"/>
    <w:rsid w:val="002D2250"/>
    <w:rsid w:val="002D4A72"/>
    <w:rsid w:val="002D708E"/>
    <w:rsid w:val="002E14A3"/>
    <w:rsid w:val="002E3FB6"/>
    <w:rsid w:val="002F0461"/>
    <w:rsid w:val="002F145F"/>
    <w:rsid w:val="002F6856"/>
    <w:rsid w:val="002F70A1"/>
    <w:rsid w:val="003138AF"/>
    <w:rsid w:val="003259A1"/>
    <w:rsid w:val="00345BB5"/>
    <w:rsid w:val="003479D0"/>
    <w:rsid w:val="00352A72"/>
    <w:rsid w:val="00354200"/>
    <w:rsid w:val="00356BEA"/>
    <w:rsid w:val="003620F9"/>
    <w:rsid w:val="00364E0F"/>
    <w:rsid w:val="00370141"/>
    <w:rsid w:val="00371462"/>
    <w:rsid w:val="00371B08"/>
    <w:rsid w:val="00377ADB"/>
    <w:rsid w:val="00384F4B"/>
    <w:rsid w:val="003864D9"/>
    <w:rsid w:val="00394D8C"/>
    <w:rsid w:val="00396310"/>
    <w:rsid w:val="0039725D"/>
    <w:rsid w:val="003B35EB"/>
    <w:rsid w:val="003B5464"/>
    <w:rsid w:val="003B5BEE"/>
    <w:rsid w:val="003C3C1F"/>
    <w:rsid w:val="003C490B"/>
    <w:rsid w:val="003C53A1"/>
    <w:rsid w:val="003C61FC"/>
    <w:rsid w:val="003D1BCE"/>
    <w:rsid w:val="003D3474"/>
    <w:rsid w:val="003D4F08"/>
    <w:rsid w:val="003E61ED"/>
    <w:rsid w:val="00400A32"/>
    <w:rsid w:val="00401ED7"/>
    <w:rsid w:val="00405778"/>
    <w:rsid w:val="004060BC"/>
    <w:rsid w:val="00411A59"/>
    <w:rsid w:val="004134E5"/>
    <w:rsid w:val="00414984"/>
    <w:rsid w:val="004174F1"/>
    <w:rsid w:val="00426D2F"/>
    <w:rsid w:val="004331AE"/>
    <w:rsid w:val="00435AAA"/>
    <w:rsid w:val="0044012A"/>
    <w:rsid w:val="00442F9C"/>
    <w:rsid w:val="004437C3"/>
    <w:rsid w:val="00443F80"/>
    <w:rsid w:val="00456409"/>
    <w:rsid w:val="004578D1"/>
    <w:rsid w:val="00464BCA"/>
    <w:rsid w:val="00465C52"/>
    <w:rsid w:val="00465E7E"/>
    <w:rsid w:val="004800BB"/>
    <w:rsid w:val="004824BA"/>
    <w:rsid w:val="00484526"/>
    <w:rsid w:val="00484F90"/>
    <w:rsid w:val="004956F9"/>
    <w:rsid w:val="004A1E2F"/>
    <w:rsid w:val="004B775A"/>
    <w:rsid w:val="004C6CBF"/>
    <w:rsid w:val="004D01EB"/>
    <w:rsid w:val="004D662F"/>
    <w:rsid w:val="004E1D5F"/>
    <w:rsid w:val="004E51BB"/>
    <w:rsid w:val="004F23E6"/>
    <w:rsid w:val="004F31AA"/>
    <w:rsid w:val="00500515"/>
    <w:rsid w:val="005069E0"/>
    <w:rsid w:val="0051761B"/>
    <w:rsid w:val="0052115D"/>
    <w:rsid w:val="00521388"/>
    <w:rsid w:val="00522CE8"/>
    <w:rsid w:val="00523887"/>
    <w:rsid w:val="005263FE"/>
    <w:rsid w:val="00526955"/>
    <w:rsid w:val="005269A0"/>
    <w:rsid w:val="005335F4"/>
    <w:rsid w:val="00544808"/>
    <w:rsid w:val="005475D2"/>
    <w:rsid w:val="00555606"/>
    <w:rsid w:val="00561265"/>
    <w:rsid w:val="00574E84"/>
    <w:rsid w:val="00576C73"/>
    <w:rsid w:val="005939BC"/>
    <w:rsid w:val="005A0673"/>
    <w:rsid w:val="005A3619"/>
    <w:rsid w:val="005A773B"/>
    <w:rsid w:val="005B3E5A"/>
    <w:rsid w:val="005B7A4C"/>
    <w:rsid w:val="005C2283"/>
    <w:rsid w:val="005D45C2"/>
    <w:rsid w:val="005D55A7"/>
    <w:rsid w:val="005E2399"/>
    <w:rsid w:val="005E3E67"/>
    <w:rsid w:val="006138ED"/>
    <w:rsid w:val="00614472"/>
    <w:rsid w:val="00615861"/>
    <w:rsid w:val="0063584B"/>
    <w:rsid w:val="00637B62"/>
    <w:rsid w:val="00640251"/>
    <w:rsid w:val="006458D3"/>
    <w:rsid w:val="00654B04"/>
    <w:rsid w:val="00657E3C"/>
    <w:rsid w:val="00660E97"/>
    <w:rsid w:val="006656E5"/>
    <w:rsid w:val="00673FF6"/>
    <w:rsid w:val="00676340"/>
    <w:rsid w:val="00676B02"/>
    <w:rsid w:val="00680C66"/>
    <w:rsid w:val="00682E13"/>
    <w:rsid w:val="00693013"/>
    <w:rsid w:val="006940BB"/>
    <w:rsid w:val="006970EF"/>
    <w:rsid w:val="006A755F"/>
    <w:rsid w:val="006B676E"/>
    <w:rsid w:val="006D142F"/>
    <w:rsid w:val="006F044D"/>
    <w:rsid w:val="006F32BB"/>
    <w:rsid w:val="006F4B0C"/>
    <w:rsid w:val="00711936"/>
    <w:rsid w:val="00722629"/>
    <w:rsid w:val="0072601D"/>
    <w:rsid w:val="0073530F"/>
    <w:rsid w:val="00736CB6"/>
    <w:rsid w:val="00760FF4"/>
    <w:rsid w:val="00772DD5"/>
    <w:rsid w:val="00793221"/>
    <w:rsid w:val="007974FC"/>
    <w:rsid w:val="007A4CB9"/>
    <w:rsid w:val="007B0C03"/>
    <w:rsid w:val="007B2778"/>
    <w:rsid w:val="007B45D1"/>
    <w:rsid w:val="007B50AC"/>
    <w:rsid w:val="007B6BDD"/>
    <w:rsid w:val="007D0248"/>
    <w:rsid w:val="00800595"/>
    <w:rsid w:val="008030CD"/>
    <w:rsid w:val="00803C84"/>
    <w:rsid w:val="0083141E"/>
    <w:rsid w:val="0083196A"/>
    <w:rsid w:val="00832172"/>
    <w:rsid w:val="00832F42"/>
    <w:rsid w:val="00833BFF"/>
    <w:rsid w:val="00836137"/>
    <w:rsid w:val="00844400"/>
    <w:rsid w:val="008515AE"/>
    <w:rsid w:val="008530CA"/>
    <w:rsid w:val="00856E9A"/>
    <w:rsid w:val="008615F1"/>
    <w:rsid w:val="00864720"/>
    <w:rsid w:val="00867475"/>
    <w:rsid w:val="00876BF2"/>
    <w:rsid w:val="0089058D"/>
    <w:rsid w:val="008934BC"/>
    <w:rsid w:val="008A5316"/>
    <w:rsid w:val="008A76DD"/>
    <w:rsid w:val="008B1963"/>
    <w:rsid w:val="008B330E"/>
    <w:rsid w:val="008B4236"/>
    <w:rsid w:val="008C26A4"/>
    <w:rsid w:val="008E5BC8"/>
    <w:rsid w:val="008F3273"/>
    <w:rsid w:val="00905007"/>
    <w:rsid w:val="00910670"/>
    <w:rsid w:val="00912021"/>
    <w:rsid w:val="00917E94"/>
    <w:rsid w:val="00920770"/>
    <w:rsid w:val="00927262"/>
    <w:rsid w:val="00927D4A"/>
    <w:rsid w:val="00931D4E"/>
    <w:rsid w:val="009341B1"/>
    <w:rsid w:val="00935B1A"/>
    <w:rsid w:val="009404FE"/>
    <w:rsid w:val="009472D3"/>
    <w:rsid w:val="00947E25"/>
    <w:rsid w:val="00957307"/>
    <w:rsid w:val="0095762D"/>
    <w:rsid w:val="00957B8E"/>
    <w:rsid w:val="009637FA"/>
    <w:rsid w:val="00966C1F"/>
    <w:rsid w:val="00970486"/>
    <w:rsid w:val="00975D38"/>
    <w:rsid w:val="009815AB"/>
    <w:rsid w:val="0098235D"/>
    <w:rsid w:val="00984753"/>
    <w:rsid w:val="00986174"/>
    <w:rsid w:val="00995574"/>
    <w:rsid w:val="00997124"/>
    <w:rsid w:val="009A7866"/>
    <w:rsid w:val="009B1B9A"/>
    <w:rsid w:val="009B7AF8"/>
    <w:rsid w:val="009D09B8"/>
    <w:rsid w:val="009D713B"/>
    <w:rsid w:val="009E5B1A"/>
    <w:rsid w:val="00A13A2B"/>
    <w:rsid w:val="00A16C37"/>
    <w:rsid w:val="00A46D16"/>
    <w:rsid w:val="00A6142F"/>
    <w:rsid w:val="00A61C46"/>
    <w:rsid w:val="00A64C84"/>
    <w:rsid w:val="00A66144"/>
    <w:rsid w:val="00A72109"/>
    <w:rsid w:val="00A72F46"/>
    <w:rsid w:val="00A751CB"/>
    <w:rsid w:val="00A81147"/>
    <w:rsid w:val="00A819FA"/>
    <w:rsid w:val="00A82F58"/>
    <w:rsid w:val="00A95AFA"/>
    <w:rsid w:val="00AA1AB3"/>
    <w:rsid w:val="00AA72D5"/>
    <w:rsid w:val="00AC1222"/>
    <w:rsid w:val="00AC1738"/>
    <w:rsid w:val="00AF4082"/>
    <w:rsid w:val="00AF5539"/>
    <w:rsid w:val="00AF7F62"/>
    <w:rsid w:val="00B013C0"/>
    <w:rsid w:val="00B058F8"/>
    <w:rsid w:val="00B069DB"/>
    <w:rsid w:val="00B11F0F"/>
    <w:rsid w:val="00B1203D"/>
    <w:rsid w:val="00B1571F"/>
    <w:rsid w:val="00B3184B"/>
    <w:rsid w:val="00B400BC"/>
    <w:rsid w:val="00B438A8"/>
    <w:rsid w:val="00B46488"/>
    <w:rsid w:val="00B478F7"/>
    <w:rsid w:val="00B5142A"/>
    <w:rsid w:val="00B6141B"/>
    <w:rsid w:val="00B627E7"/>
    <w:rsid w:val="00B63D30"/>
    <w:rsid w:val="00B66885"/>
    <w:rsid w:val="00B66A04"/>
    <w:rsid w:val="00B74E96"/>
    <w:rsid w:val="00B8392F"/>
    <w:rsid w:val="00B86EDD"/>
    <w:rsid w:val="00BA0554"/>
    <w:rsid w:val="00BC5614"/>
    <w:rsid w:val="00BC6FCB"/>
    <w:rsid w:val="00BD7F29"/>
    <w:rsid w:val="00BE1D64"/>
    <w:rsid w:val="00BE51B7"/>
    <w:rsid w:val="00BE6F70"/>
    <w:rsid w:val="00BF13DE"/>
    <w:rsid w:val="00C44E8A"/>
    <w:rsid w:val="00C456A6"/>
    <w:rsid w:val="00C516F2"/>
    <w:rsid w:val="00C834EF"/>
    <w:rsid w:val="00C96A1D"/>
    <w:rsid w:val="00C9784B"/>
    <w:rsid w:val="00CB2C01"/>
    <w:rsid w:val="00CD34AF"/>
    <w:rsid w:val="00CE2E81"/>
    <w:rsid w:val="00CE502E"/>
    <w:rsid w:val="00CF53D1"/>
    <w:rsid w:val="00D00A44"/>
    <w:rsid w:val="00D04452"/>
    <w:rsid w:val="00D0609E"/>
    <w:rsid w:val="00D1299C"/>
    <w:rsid w:val="00D15D6F"/>
    <w:rsid w:val="00D327A6"/>
    <w:rsid w:val="00D41D12"/>
    <w:rsid w:val="00D45C17"/>
    <w:rsid w:val="00D47429"/>
    <w:rsid w:val="00D5224D"/>
    <w:rsid w:val="00D53C37"/>
    <w:rsid w:val="00D67BF5"/>
    <w:rsid w:val="00D72376"/>
    <w:rsid w:val="00D74630"/>
    <w:rsid w:val="00D763A5"/>
    <w:rsid w:val="00D76B0A"/>
    <w:rsid w:val="00D77D87"/>
    <w:rsid w:val="00D82442"/>
    <w:rsid w:val="00D91074"/>
    <w:rsid w:val="00D923A7"/>
    <w:rsid w:val="00D951F8"/>
    <w:rsid w:val="00D974C4"/>
    <w:rsid w:val="00DA59B8"/>
    <w:rsid w:val="00DA59EC"/>
    <w:rsid w:val="00DC2604"/>
    <w:rsid w:val="00DC2718"/>
    <w:rsid w:val="00DD26AF"/>
    <w:rsid w:val="00DE22E8"/>
    <w:rsid w:val="00DE4C3E"/>
    <w:rsid w:val="00DE4F1F"/>
    <w:rsid w:val="00DF5746"/>
    <w:rsid w:val="00E03C1A"/>
    <w:rsid w:val="00E16D15"/>
    <w:rsid w:val="00E2098B"/>
    <w:rsid w:val="00E267D6"/>
    <w:rsid w:val="00E47EE0"/>
    <w:rsid w:val="00E554A5"/>
    <w:rsid w:val="00E6370B"/>
    <w:rsid w:val="00E63EA0"/>
    <w:rsid w:val="00E6419D"/>
    <w:rsid w:val="00E66776"/>
    <w:rsid w:val="00E728B7"/>
    <w:rsid w:val="00E822A2"/>
    <w:rsid w:val="00E93337"/>
    <w:rsid w:val="00E9448B"/>
    <w:rsid w:val="00EB3A3A"/>
    <w:rsid w:val="00EB53D5"/>
    <w:rsid w:val="00EC2FC2"/>
    <w:rsid w:val="00ED03FA"/>
    <w:rsid w:val="00ED766C"/>
    <w:rsid w:val="00ED7F67"/>
    <w:rsid w:val="00EE4610"/>
    <w:rsid w:val="00EF51F5"/>
    <w:rsid w:val="00F04244"/>
    <w:rsid w:val="00F05135"/>
    <w:rsid w:val="00F15F7B"/>
    <w:rsid w:val="00F161DB"/>
    <w:rsid w:val="00F347FF"/>
    <w:rsid w:val="00F4224F"/>
    <w:rsid w:val="00F5218C"/>
    <w:rsid w:val="00F555B2"/>
    <w:rsid w:val="00F55C83"/>
    <w:rsid w:val="00FA0491"/>
    <w:rsid w:val="00FA2AEE"/>
    <w:rsid w:val="00FC00AF"/>
    <w:rsid w:val="00FC3ABF"/>
    <w:rsid w:val="00FE1509"/>
    <w:rsid w:val="00FE645C"/>
    <w:rsid w:val="00F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9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74C4"/>
    <w:rPr>
      <w:rFonts w:cs="Times New Roman"/>
    </w:rPr>
  </w:style>
  <w:style w:type="paragraph" w:styleId="a5">
    <w:name w:val="footer"/>
    <w:basedOn w:val="a"/>
    <w:link w:val="a6"/>
    <w:uiPriority w:val="99"/>
    <w:rsid w:val="00D9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74C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74C4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74C4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55560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0669FC"/>
    <w:rPr>
      <w:rFonts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B058F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AA72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8615F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9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74C4"/>
    <w:rPr>
      <w:rFonts w:cs="Times New Roman"/>
    </w:rPr>
  </w:style>
  <w:style w:type="paragraph" w:styleId="a5">
    <w:name w:val="footer"/>
    <w:basedOn w:val="a"/>
    <w:link w:val="a6"/>
    <w:uiPriority w:val="99"/>
    <w:rsid w:val="00D97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74C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74C4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74C4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55560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0669FC"/>
    <w:rPr>
      <w:rFonts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B058F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AA72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8615F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irill.enikeev@yokoham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rtgrozny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5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ФАМС                                                                Положение (Регламент) Открытого Чемпиона Республики Татарстан 2013 года по кольцевым гонкам</vt:lpstr>
    </vt:vector>
  </TitlesOfParts>
  <Company>Microsoft</Company>
  <LinksUpToDate>false</LinksUpToDate>
  <CharactersWithSpaces>17997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ФАМС                                                                Положение (Регламент) Открытого Чемпиона Республики Татарстан 2013 года по кольцевым гонкам</dc:title>
  <dc:creator>CANYON</dc:creator>
  <cp:lastModifiedBy>Ruslan Romanov</cp:lastModifiedBy>
  <cp:revision>11</cp:revision>
  <cp:lastPrinted>2017-12-08T12:18:00Z</cp:lastPrinted>
  <dcterms:created xsi:type="dcterms:W3CDTF">2017-10-26T13:02:00Z</dcterms:created>
  <dcterms:modified xsi:type="dcterms:W3CDTF">2017-12-08T12:25:00Z</dcterms:modified>
</cp:coreProperties>
</file>